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0836" w:rsidRPr="008206A2" w:rsidRDefault="00BB0836" w:rsidP="00AE5FF8">
      <w:pPr>
        <w:suppressAutoHyphens/>
        <w:jc w:val="center"/>
        <w:rPr>
          <w:b/>
          <w:szCs w:val="28"/>
        </w:rPr>
      </w:pPr>
    </w:p>
    <w:p w:rsidR="00BB0836" w:rsidRPr="008206A2" w:rsidRDefault="00BB0836" w:rsidP="00AE5FF8">
      <w:pPr>
        <w:suppressAutoHyphens/>
        <w:jc w:val="center"/>
        <w:rPr>
          <w:b/>
          <w:szCs w:val="28"/>
        </w:rPr>
      </w:pPr>
      <w:r w:rsidRPr="008206A2">
        <w:rPr>
          <w:b/>
          <w:szCs w:val="28"/>
        </w:rPr>
        <w:t xml:space="preserve">АДМИНИСТРАЦИЯ </w:t>
      </w:r>
      <w:r>
        <w:rPr>
          <w:b/>
          <w:szCs w:val="28"/>
        </w:rPr>
        <w:t xml:space="preserve">НОВОИВАНОВСКОГО </w:t>
      </w:r>
      <w:proofErr w:type="gramStart"/>
      <w:r>
        <w:rPr>
          <w:b/>
          <w:szCs w:val="28"/>
        </w:rPr>
        <w:t>СЕЛЬСКОГО</w:t>
      </w:r>
      <w:proofErr w:type="gramEnd"/>
      <w:r w:rsidRPr="008206A2">
        <w:rPr>
          <w:b/>
          <w:szCs w:val="28"/>
        </w:rPr>
        <w:t xml:space="preserve"> </w:t>
      </w:r>
    </w:p>
    <w:p w:rsidR="00BB0836" w:rsidRPr="008206A2" w:rsidRDefault="00BB0836" w:rsidP="00AE5FF8">
      <w:pPr>
        <w:suppressAutoHyphens/>
        <w:jc w:val="center"/>
        <w:rPr>
          <w:b/>
          <w:szCs w:val="28"/>
        </w:rPr>
      </w:pPr>
      <w:r w:rsidRPr="008206A2">
        <w:rPr>
          <w:b/>
          <w:szCs w:val="28"/>
        </w:rPr>
        <w:t>ПОСЕЛЕНИЯ НОВОПОКРОВСКОГО РАЙОНА</w:t>
      </w:r>
    </w:p>
    <w:p w:rsidR="00BB0836" w:rsidRPr="008206A2" w:rsidRDefault="00BB0836" w:rsidP="00AE5FF8">
      <w:pPr>
        <w:tabs>
          <w:tab w:val="left" w:pos="2940"/>
        </w:tabs>
        <w:suppressAutoHyphens/>
        <w:jc w:val="center"/>
        <w:rPr>
          <w:b/>
          <w:szCs w:val="28"/>
        </w:rPr>
      </w:pPr>
    </w:p>
    <w:p w:rsidR="00BB0836" w:rsidRPr="008206A2" w:rsidRDefault="00BB0836" w:rsidP="00AE5FF8">
      <w:pPr>
        <w:suppressAutoHyphens/>
        <w:jc w:val="center"/>
        <w:rPr>
          <w:b/>
          <w:szCs w:val="28"/>
        </w:rPr>
      </w:pPr>
      <w:r w:rsidRPr="008206A2">
        <w:rPr>
          <w:b/>
          <w:szCs w:val="28"/>
        </w:rPr>
        <w:t>ПОСТАНОВЛЕНИЕ</w:t>
      </w:r>
    </w:p>
    <w:p w:rsidR="00BB0836" w:rsidRPr="008206A2" w:rsidRDefault="00BB0836" w:rsidP="00AE5FF8">
      <w:pPr>
        <w:suppressAutoHyphens/>
        <w:jc w:val="center"/>
        <w:rPr>
          <w:b/>
          <w:szCs w:val="28"/>
        </w:rPr>
      </w:pPr>
    </w:p>
    <w:p w:rsidR="00BB0836" w:rsidRPr="008206A2" w:rsidRDefault="00BB0836" w:rsidP="00AE5FF8">
      <w:pPr>
        <w:tabs>
          <w:tab w:val="left" w:pos="3270"/>
        </w:tabs>
        <w:suppressAutoHyphens/>
        <w:jc w:val="center"/>
        <w:rPr>
          <w:szCs w:val="28"/>
        </w:rPr>
      </w:pPr>
      <w:r w:rsidRPr="008206A2">
        <w:rPr>
          <w:szCs w:val="28"/>
        </w:rPr>
        <w:t xml:space="preserve">от </w:t>
      </w:r>
      <w:r w:rsidR="00006FAE">
        <w:rPr>
          <w:szCs w:val="28"/>
        </w:rPr>
        <w:t>03.04.2020</w:t>
      </w:r>
      <w:r w:rsidR="00006FAE">
        <w:rPr>
          <w:szCs w:val="28"/>
        </w:rPr>
        <w:tab/>
      </w:r>
      <w:r w:rsidR="00006FAE">
        <w:rPr>
          <w:szCs w:val="28"/>
        </w:rPr>
        <w:tab/>
      </w:r>
      <w:r w:rsidR="00006FAE">
        <w:rPr>
          <w:szCs w:val="28"/>
        </w:rPr>
        <w:tab/>
      </w:r>
      <w:r w:rsidR="00006FAE">
        <w:rPr>
          <w:szCs w:val="28"/>
        </w:rPr>
        <w:tab/>
      </w:r>
      <w:r w:rsidR="00006FAE">
        <w:rPr>
          <w:szCs w:val="28"/>
        </w:rPr>
        <w:tab/>
      </w:r>
      <w:r w:rsidR="00006FAE">
        <w:rPr>
          <w:szCs w:val="28"/>
        </w:rPr>
        <w:tab/>
      </w:r>
      <w:r w:rsidR="00006FAE">
        <w:rPr>
          <w:szCs w:val="28"/>
        </w:rPr>
        <w:tab/>
      </w:r>
      <w:r w:rsidR="00006FAE">
        <w:rPr>
          <w:szCs w:val="28"/>
        </w:rPr>
        <w:tab/>
        <w:t xml:space="preserve"> № 20</w:t>
      </w:r>
    </w:p>
    <w:p w:rsidR="00BB0836" w:rsidRPr="008206A2" w:rsidRDefault="00BB0836" w:rsidP="00AE5FF8">
      <w:pPr>
        <w:tabs>
          <w:tab w:val="left" w:pos="3270"/>
        </w:tabs>
        <w:suppressAutoHyphens/>
        <w:jc w:val="center"/>
        <w:rPr>
          <w:szCs w:val="28"/>
        </w:rPr>
      </w:pPr>
    </w:p>
    <w:p w:rsidR="00BB0836" w:rsidRPr="008206A2" w:rsidRDefault="00BB0836" w:rsidP="00AE5FF8">
      <w:pPr>
        <w:tabs>
          <w:tab w:val="left" w:pos="3270"/>
        </w:tabs>
        <w:suppressAutoHyphens/>
        <w:jc w:val="center"/>
        <w:rPr>
          <w:szCs w:val="28"/>
        </w:rPr>
      </w:pPr>
      <w:proofErr w:type="spellStart"/>
      <w:r>
        <w:rPr>
          <w:szCs w:val="28"/>
        </w:rPr>
        <w:t>ст-ца</w:t>
      </w:r>
      <w:proofErr w:type="spellEnd"/>
      <w:r>
        <w:rPr>
          <w:szCs w:val="28"/>
        </w:rPr>
        <w:t xml:space="preserve"> Новоивано</w:t>
      </w:r>
      <w:r w:rsidRPr="008206A2">
        <w:rPr>
          <w:szCs w:val="28"/>
        </w:rPr>
        <w:t>вская</w:t>
      </w:r>
    </w:p>
    <w:p w:rsidR="00BB0836" w:rsidRPr="008206A2" w:rsidRDefault="00BB0836" w:rsidP="00AE5FF8">
      <w:pPr>
        <w:jc w:val="center"/>
        <w:rPr>
          <w:b/>
          <w:szCs w:val="28"/>
          <w:lang w:eastAsia="en-US"/>
        </w:rPr>
      </w:pPr>
    </w:p>
    <w:p w:rsidR="00BB0836" w:rsidRPr="008206A2" w:rsidRDefault="00BB0836" w:rsidP="00AE5FF8">
      <w:pPr>
        <w:jc w:val="center"/>
        <w:rPr>
          <w:b/>
          <w:szCs w:val="28"/>
          <w:lang w:eastAsia="en-US"/>
        </w:rPr>
      </w:pPr>
    </w:p>
    <w:p w:rsidR="00BB0836" w:rsidRPr="008206A2" w:rsidRDefault="00BB0836" w:rsidP="00AE5FF8">
      <w:pPr>
        <w:jc w:val="center"/>
        <w:rPr>
          <w:b/>
          <w:szCs w:val="28"/>
        </w:rPr>
      </w:pPr>
      <w:r w:rsidRPr="008206A2">
        <w:rPr>
          <w:b/>
          <w:szCs w:val="28"/>
        </w:rPr>
        <w:t>Об утверждении Порядка применения представителем</w:t>
      </w:r>
    </w:p>
    <w:p w:rsidR="00BB0836" w:rsidRPr="008206A2" w:rsidRDefault="00BB0836" w:rsidP="00AE5FF8">
      <w:pPr>
        <w:jc w:val="center"/>
        <w:rPr>
          <w:b/>
          <w:szCs w:val="28"/>
        </w:rPr>
      </w:pPr>
      <w:r w:rsidRPr="008206A2">
        <w:rPr>
          <w:b/>
          <w:szCs w:val="28"/>
        </w:rPr>
        <w:t>нанимателя (работодателем) взысканий, предусмотренных</w:t>
      </w:r>
    </w:p>
    <w:p w:rsidR="00BB0836" w:rsidRPr="008206A2" w:rsidRDefault="00BB0836" w:rsidP="00AE5FF8">
      <w:pPr>
        <w:jc w:val="center"/>
        <w:rPr>
          <w:b/>
          <w:szCs w:val="28"/>
        </w:rPr>
      </w:pPr>
      <w:r w:rsidRPr="008206A2">
        <w:rPr>
          <w:b/>
          <w:szCs w:val="28"/>
        </w:rPr>
        <w:t>статьями 14.1, 15 и 27 Федерального закона от 02.03.2007</w:t>
      </w:r>
    </w:p>
    <w:p w:rsidR="00BB0836" w:rsidRPr="008206A2" w:rsidRDefault="00BB0836" w:rsidP="00AE5FF8">
      <w:pPr>
        <w:jc w:val="center"/>
        <w:rPr>
          <w:szCs w:val="28"/>
        </w:rPr>
      </w:pPr>
      <w:r w:rsidRPr="008206A2">
        <w:rPr>
          <w:b/>
          <w:szCs w:val="28"/>
        </w:rPr>
        <w:t>№ 25-ФЗ «О муниципальной службе в Российской Федерации»</w:t>
      </w:r>
    </w:p>
    <w:p w:rsidR="00BB0836" w:rsidRPr="008206A2" w:rsidRDefault="00BB0836" w:rsidP="00AE5FF8">
      <w:pPr>
        <w:jc w:val="center"/>
        <w:rPr>
          <w:b/>
          <w:szCs w:val="28"/>
        </w:rPr>
      </w:pPr>
      <w:r w:rsidRPr="008206A2">
        <w:rPr>
          <w:b/>
          <w:szCs w:val="28"/>
        </w:rPr>
        <w:t xml:space="preserve">к муниципальным служащим </w:t>
      </w:r>
      <w:r>
        <w:rPr>
          <w:b/>
          <w:szCs w:val="28"/>
        </w:rPr>
        <w:t xml:space="preserve">Новоивановского </w:t>
      </w:r>
      <w:proofErr w:type="gramStart"/>
      <w:r>
        <w:rPr>
          <w:b/>
          <w:szCs w:val="28"/>
        </w:rPr>
        <w:t>сельского</w:t>
      </w:r>
      <w:proofErr w:type="gramEnd"/>
    </w:p>
    <w:p w:rsidR="00BB0836" w:rsidRPr="008206A2" w:rsidRDefault="00BB0836" w:rsidP="00AE5FF8">
      <w:pPr>
        <w:jc w:val="center"/>
        <w:rPr>
          <w:b/>
          <w:szCs w:val="28"/>
          <w:lang w:eastAsia="en-US"/>
        </w:rPr>
      </w:pPr>
      <w:r w:rsidRPr="008206A2">
        <w:rPr>
          <w:b/>
          <w:szCs w:val="28"/>
        </w:rPr>
        <w:t>поселения Новопокровского района</w:t>
      </w:r>
    </w:p>
    <w:p w:rsidR="00BB0836" w:rsidRPr="008206A2" w:rsidRDefault="00BB0836" w:rsidP="00AE5FF8">
      <w:pPr>
        <w:jc w:val="center"/>
        <w:rPr>
          <w:szCs w:val="28"/>
          <w:lang w:eastAsia="en-US"/>
        </w:rPr>
      </w:pPr>
    </w:p>
    <w:p w:rsidR="00BB0836" w:rsidRPr="008206A2" w:rsidRDefault="00BB0836" w:rsidP="00AE5FF8">
      <w:pPr>
        <w:jc w:val="center"/>
        <w:rPr>
          <w:szCs w:val="28"/>
          <w:lang w:eastAsia="en-US"/>
        </w:rPr>
      </w:pPr>
    </w:p>
    <w:p w:rsidR="00BB0836" w:rsidRPr="008206A2" w:rsidRDefault="00BB0836" w:rsidP="00AE5FF8">
      <w:pPr>
        <w:ind w:firstLine="709"/>
        <w:jc w:val="both"/>
        <w:rPr>
          <w:szCs w:val="28"/>
        </w:rPr>
      </w:pPr>
      <w:r w:rsidRPr="008206A2">
        <w:rPr>
          <w:szCs w:val="28"/>
        </w:rPr>
        <w:t xml:space="preserve">В соответствии со статьей 27.1 Федерального закона от 02.03.2007                 №25-ФЗ «О муниципальной службе в Российской Федерации»,                   администрация </w:t>
      </w:r>
      <w:r>
        <w:rPr>
          <w:szCs w:val="28"/>
        </w:rPr>
        <w:t>Новоивановского сельского</w:t>
      </w:r>
      <w:r w:rsidRPr="008206A2">
        <w:rPr>
          <w:szCs w:val="28"/>
        </w:rPr>
        <w:t xml:space="preserve"> поселения Новопокровского района </w:t>
      </w:r>
      <w:proofErr w:type="spellStart"/>
      <w:proofErr w:type="gramStart"/>
      <w:r w:rsidRPr="008206A2">
        <w:rPr>
          <w:szCs w:val="28"/>
        </w:rPr>
        <w:t>п</w:t>
      </w:r>
      <w:proofErr w:type="spellEnd"/>
      <w:proofErr w:type="gramEnd"/>
      <w:r w:rsidRPr="008206A2">
        <w:rPr>
          <w:szCs w:val="28"/>
        </w:rPr>
        <w:t xml:space="preserve"> о с т а </w:t>
      </w:r>
      <w:proofErr w:type="spellStart"/>
      <w:r w:rsidRPr="008206A2">
        <w:rPr>
          <w:szCs w:val="28"/>
        </w:rPr>
        <w:t>н</w:t>
      </w:r>
      <w:proofErr w:type="spellEnd"/>
      <w:r w:rsidRPr="008206A2">
        <w:rPr>
          <w:szCs w:val="28"/>
        </w:rPr>
        <w:t xml:space="preserve"> о в л я е т:</w:t>
      </w:r>
    </w:p>
    <w:p w:rsidR="00BB0836" w:rsidRPr="008206A2" w:rsidRDefault="00BB0836" w:rsidP="00AE5FF8">
      <w:pPr>
        <w:ind w:firstLine="709"/>
        <w:jc w:val="both"/>
        <w:rPr>
          <w:szCs w:val="28"/>
          <w:lang w:eastAsia="en-US"/>
        </w:rPr>
      </w:pPr>
      <w:r w:rsidRPr="008206A2">
        <w:rPr>
          <w:szCs w:val="28"/>
          <w:lang w:eastAsia="en-US"/>
        </w:rPr>
        <w:t xml:space="preserve">1. Утвердить </w:t>
      </w:r>
      <w:r w:rsidRPr="008206A2">
        <w:rPr>
          <w:szCs w:val="28"/>
        </w:rPr>
        <w:t xml:space="preserve">Порядок применения представителем нанимателя (работодателем) взысканий, предусмотренных статьями 14.1, 15 и 27 Федерального закона от 02.03.2007 № 25-ФЗ «О муниципальной  службе в Российской Федерации» к муниципальным служащим </w:t>
      </w:r>
      <w:r>
        <w:rPr>
          <w:szCs w:val="28"/>
        </w:rPr>
        <w:t>Новоивановского сельского</w:t>
      </w:r>
      <w:r w:rsidRPr="008206A2">
        <w:rPr>
          <w:szCs w:val="28"/>
        </w:rPr>
        <w:t xml:space="preserve"> поселения Новопокровского района. </w:t>
      </w:r>
    </w:p>
    <w:p w:rsidR="00D515C1" w:rsidRDefault="00BB0836" w:rsidP="00AE5FF8">
      <w:pPr>
        <w:ind w:firstLine="709"/>
        <w:jc w:val="both"/>
      </w:pPr>
      <w:r w:rsidRPr="008A013F">
        <w:t>2.</w:t>
      </w:r>
      <w:r w:rsidRPr="008206A2">
        <w:t xml:space="preserve"> </w:t>
      </w:r>
      <w:r w:rsidR="00D515C1">
        <w:t>Считать утратившим силу:</w:t>
      </w:r>
    </w:p>
    <w:p w:rsidR="00BB0836" w:rsidRDefault="00D515C1" w:rsidP="00D515C1">
      <w:pPr>
        <w:ind w:firstLine="709"/>
        <w:jc w:val="both"/>
      </w:pPr>
      <w:r>
        <w:t>- п</w:t>
      </w:r>
      <w:r w:rsidR="00BB0836" w:rsidRPr="008206A2">
        <w:t xml:space="preserve">остановление администрации </w:t>
      </w:r>
      <w:r w:rsidR="00BB0836">
        <w:t>Новоивановского сельского</w:t>
      </w:r>
      <w:r w:rsidR="00BB0836" w:rsidRPr="008206A2">
        <w:t xml:space="preserve"> посел</w:t>
      </w:r>
      <w:r w:rsidR="008A013F">
        <w:t>е</w:t>
      </w:r>
      <w:r>
        <w:t>ния Новопокровского района от 25.12.2018 года № 164</w:t>
      </w:r>
      <w:r w:rsidR="00BB0836" w:rsidRPr="008206A2">
        <w:t xml:space="preserve"> «</w:t>
      </w:r>
      <w:r>
        <w:t>Об утверждении Порядка применения представителем нанимателя (работодателем) взысканий, предусмотренных статьями 14.1, 15 и 27 Федерального закона от 02.03.2007 № 25-ФЗ «О муниципальной службе в Российской Федерации» к муниципальным служащим Новоивановского сельского поселения Новопокровского района»;</w:t>
      </w:r>
    </w:p>
    <w:p w:rsidR="00D515C1" w:rsidRPr="00D515C1" w:rsidRDefault="00D515C1" w:rsidP="00D515C1">
      <w:pPr>
        <w:ind w:firstLine="709"/>
        <w:jc w:val="both"/>
      </w:pPr>
      <w:r>
        <w:t>- п</w:t>
      </w:r>
      <w:r w:rsidRPr="008206A2">
        <w:t xml:space="preserve">остановление администрации </w:t>
      </w:r>
      <w:r>
        <w:t>Новоивановского сельского</w:t>
      </w:r>
      <w:r w:rsidRPr="008206A2">
        <w:t xml:space="preserve"> посел</w:t>
      </w:r>
      <w:r>
        <w:t>ения Новопокровского района от 15.07.2019 года № 71</w:t>
      </w:r>
      <w:r w:rsidRPr="008206A2">
        <w:t xml:space="preserve"> «</w:t>
      </w:r>
      <w:r>
        <w:t>О внесении изменений в постановление администрации Новоивановского сельского поселения Новопокровского района от 25.12.2018 № 164 «Об утверждении Порядка применения представителем нанимателя (работодателем) взысканий, предусмотренных статьями 14.1, 15 и 27 Федерального закона от 02.03.2007 № 25-ФЗ «О муниципальной службе в Российской Федерации»».</w:t>
      </w:r>
    </w:p>
    <w:p w:rsidR="00BB0836" w:rsidRPr="008206A2" w:rsidRDefault="00BB0836" w:rsidP="00AE5FF8">
      <w:pPr>
        <w:ind w:firstLine="709"/>
        <w:jc w:val="both"/>
      </w:pPr>
      <w:r w:rsidRPr="007754B9">
        <w:t>3.</w:t>
      </w:r>
      <w:r w:rsidRPr="008206A2">
        <w:t xml:space="preserve"> </w:t>
      </w:r>
      <w:r w:rsidRPr="00100274">
        <w:rPr>
          <w:color w:val="000000"/>
          <w:szCs w:val="28"/>
          <w:shd w:val="clear" w:color="auto" w:fill="FFFFFF"/>
        </w:rPr>
        <w:t>Отделу</w:t>
      </w:r>
      <w:r w:rsidRPr="00036F08">
        <w:rPr>
          <w:color w:val="000000"/>
          <w:szCs w:val="28"/>
          <w:shd w:val="clear" w:color="auto" w:fill="FFFFFF"/>
        </w:rPr>
        <w:t xml:space="preserve"> по общим вопросам,</w:t>
      </w:r>
      <w:r w:rsidRPr="00036F08">
        <w:rPr>
          <w:szCs w:val="28"/>
        </w:rPr>
        <w:t xml:space="preserve"> по вопросам землепользования и работе с КФХ, ИП и ЛПХ</w:t>
      </w:r>
      <w:r w:rsidRPr="00036F08">
        <w:rPr>
          <w:color w:val="000000"/>
          <w:szCs w:val="28"/>
          <w:shd w:val="clear" w:color="auto" w:fill="FFFFFF"/>
        </w:rPr>
        <w:t xml:space="preserve"> администрации Новоивановского сельского поселения Новопокровского района (Рыжкова) обеспечить официальное обнародование </w:t>
      </w:r>
      <w:r w:rsidRPr="00036F08">
        <w:rPr>
          <w:color w:val="000000"/>
          <w:szCs w:val="28"/>
          <w:shd w:val="clear" w:color="auto" w:fill="FFFFFF"/>
        </w:rPr>
        <w:lastRenderedPageBreak/>
        <w:t>настояще</w:t>
      </w:r>
      <w:r>
        <w:rPr>
          <w:color w:val="000000"/>
          <w:szCs w:val="28"/>
          <w:shd w:val="clear" w:color="auto" w:fill="FFFFFF"/>
        </w:rPr>
        <w:t>го постановления в установленном порядке и</w:t>
      </w:r>
      <w:r w:rsidRPr="00036F08">
        <w:rPr>
          <w:color w:val="000000"/>
          <w:szCs w:val="28"/>
          <w:shd w:val="clear" w:color="auto" w:fill="FFFFFF"/>
        </w:rPr>
        <w:t xml:space="preserve"> его </w:t>
      </w:r>
      <w:r>
        <w:rPr>
          <w:color w:val="000000"/>
          <w:szCs w:val="28"/>
          <w:shd w:val="clear" w:color="auto" w:fill="FFFFFF"/>
        </w:rPr>
        <w:t xml:space="preserve">размещение </w:t>
      </w:r>
      <w:r w:rsidRPr="00036F08">
        <w:rPr>
          <w:color w:val="000000"/>
          <w:szCs w:val="28"/>
          <w:shd w:val="clear" w:color="auto" w:fill="FFFFFF"/>
        </w:rPr>
        <w:t>на официальном сайте администрации Новоивановского сельского поселения Новопок</w:t>
      </w:r>
      <w:r>
        <w:rPr>
          <w:color w:val="000000"/>
          <w:szCs w:val="28"/>
          <w:shd w:val="clear" w:color="auto" w:fill="FFFFFF"/>
        </w:rPr>
        <w:t>ровского района в информационно</w:t>
      </w:r>
      <w:r w:rsidRPr="00036F08">
        <w:rPr>
          <w:color w:val="000000"/>
          <w:szCs w:val="28"/>
          <w:shd w:val="clear" w:color="auto" w:fill="FFFFFF"/>
        </w:rPr>
        <w:t>-телекоммуникационной сети «Интернет».</w:t>
      </w:r>
    </w:p>
    <w:p w:rsidR="00BB0836" w:rsidRPr="008206A2" w:rsidRDefault="00BB0836" w:rsidP="00AE5FF8">
      <w:pPr>
        <w:ind w:firstLine="709"/>
        <w:jc w:val="both"/>
      </w:pPr>
      <w:r w:rsidRPr="008206A2">
        <w:t xml:space="preserve">4. </w:t>
      </w:r>
      <w:proofErr w:type="gramStart"/>
      <w:r w:rsidRPr="008206A2">
        <w:t>Контроль за</w:t>
      </w:r>
      <w:proofErr w:type="gramEnd"/>
      <w:r w:rsidRPr="008206A2">
        <w:t xml:space="preserve"> выполнением настоящего постановления оставляю за собой.</w:t>
      </w:r>
    </w:p>
    <w:p w:rsidR="00BB0836" w:rsidRPr="00006FAE" w:rsidRDefault="00BB0836" w:rsidP="00AE5FF8">
      <w:pPr>
        <w:ind w:firstLine="709"/>
        <w:jc w:val="both"/>
        <w:rPr>
          <w:szCs w:val="28"/>
          <w:lang w:eastAsia="en-US"/>
        </w:rPr>
      </w:pPr>
      <w:r w:rsidRPr="00006FAE">
        <w:t>5. Постановление вступает в</w:t>
      </w:r>
      <w:r w:rsidR="00D515C1" w:rsidRPr="00006FAE">
        <w:t xml:space="preserve"> силу со</w:t>
      </w:r>
      <w:r w:rsidRPr="00006FAE">
        <w:t xml:space="preserve"> дня его официального обнародования.</w:t>
      </w:r>
    </w:p>
    <w:p w:rsidR="00BB0836" w:rsidRPr="00006FAE" w:rsidRDefault="00BB0836" w:rsidP="00AE5FF8">
      <w:pPr>
        <w:ind w:firstLine="851"/>
        <w:rPr>
          <w:szCs w:val="28"/>
          <w:lang w:eastAsia="en-US"/>
        </w:rPr>
      </w:pPr>
    </w:p>
    <w:p w:rsidR="00BB0836" w:rsidRPr="008206A2" w:rsidRDefault="00BB0836" w:rsidP="00AE5FF8">
      <w:pPr>
        <w:ind w:firstLine="851"/>
        <w:rPr>
          <w:szCs w:val="28"/>
          <w:lang w:eastAsia="en-US"/>
        </w:rPr>
      </w:pPr>
    </w:p>
    <w:p w:rsidR="00BB0836" w:rsidRPr="008206A2" w:rsidRDefault="00BB0836" w:rsidP="00AE5FF8">
      <w:pPr>
        <w:ind w:firstLine="851"/>
        <w:rPr>
          <w:szCs w:val="28"/>
          <w:lang w:eastAsia="en-US"/>
        </w:rPr>
      </w:pPr>
    </w:p>
    <w:p w:rsidR="00BB0836" w:rsidRPr="008206A2" w:rsidRDefault="00BB0836" w:rsidP="00AE5FF8">
      <w:pPr>
        <w:rPr>
          <w:szCs w:val="28"/>
          <w:lang w:eastAsia="en-US"/>
        </w:rPr>
      </w:pPr>
      <w:r w:rsidRPr="008206A2">
        <w:rPr>
          <w:szCs w:val="28"/>
          <w:lang w:eastAsia="en-US"/>
        </w:rPr>
        <w:t xml:space="preserve">Глава </w:t>
      </w:r>
      <w:r>
        <w:rPr>
          <w:szCs w:val="28"/>
          <w:lang w:eastAsia="en-US"/>
        </w:rPr>
        <w:t>Новоивановского сельского</w:t>
      </w:r>
      <w:r w:rsidRPr="008206A2">
        <w:rPr>
          <w:szCs w:val="28"/>
          <w:lang w:eastAsia="en-US"/>
        </w:rPr>
        <w:t xml:space="preserve"> поселения</w:t>
      </w:r>
    </w:p>
    <w:p w:rsidR="00BB0836" w:rsidRPr="008206A2" w:rsidRDefault="00BB0836" w:rsidP="00AE5FF8">
      <w:pPr>
        <w:rPr>
          <w:szCs w:val="28"/>
          <w:lang w:eastAsia="en-US"/>
        </w:rPr>
      </w:pPr>
      <w:r w:rsidRPr="008206A2">
        <w:rPr>
          <w:szCs w:val="28"/>
          <w:lang w:eastAsia="en-US"/>
        </w:rPr>
        <w:t xml:space="preserve">Новопокровского района                                       </w:t>
      </w:r>
      <w:r>
        <w:rPr>
          <w:szCs w:val="28"/>
          <w:lang w:eastAsia="en-US"/>
        </w:rPr>
        <w:t xml:space="preserve">                             В.А.Абеленцев</w:t>
      </w:r>
    </w:p>
    <w:p w:rsidR="00BB0836" w:rsidRPr="008206A2" w:rsidRDefault="00BB0836" w:rsidP="002A6B49">
      <w:pPr>
        <w:ind w:left="5103"/>
        <w:rPr>
          <w:rStyle w:val="ad"/>
          <w:b w:val="0"/>
          <w:color w:val="auto"/>
          <w:szCs w:val="28"/>
        </w:rPr>
      </w:pPr>
    </w:p>
    <w:p w:rsidR="00BB0836" w:rsidRPr="008206A2" w:rsidRDefault="00BB0836" w:rsidP="002A6B49">
      <w:pPr>
        <w:ind w:left="5103"/>
        <w:rPr>
          <w:rStyle w:val="ad"/>
          <w:b w:val="0"/>
          <w:color w:val="auto"/>
          <w:szCs w:val="28"/>
        </w:rPr>
      </w:pPr>
    </w:p>
    <w:p w:rsidR="00BB0836" w:rsidRDefault="00BB0836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3953EF" w:rsidRDefault="003953EF">
      <w:pPr>
        <w:rPr>
          <w:rStyle w:val="ad"/>
          <w:b w:val="0"/>
          <w:color w:val="auto"/>
          <w:szCs w:val="28"/>
        </w:rPr>
      </w:pPr>
    </w:p>
    <w:p w:rsidR="00E31EDC" w:rsidRPr="008206A2" w:rsidRDefault="00E31EDC">
      <w:pPr>
        <w:rPr>
          <w:rStyle w:val="ad"/>
          <w:b w:val="0"/>
          <w:color w:val="auto"/>
          <w:szCs w:val="28"/>
        </w:rPr>
      </w:pPr>
    </w:p>
    <w:p w:rsidR="00BB0836" w:rsidRPr="008206A2" w:rsidRDefault="00BB0836" w:rsidP="002A6B49">
      <w:pPr>
        <w:ind w:left="5103"/>
        <w:rPr>
          <w:rStyle w:val="ad"/>
          <w:b w:val="0"/>
          <w:color w:val="auto"/>
          <w:szCs w:val="28"/>
        </w:rPr>
      </w:pPr>
      <w:r w:rsidRPr="008206A2">
        <w:rPr>
          <w:rStyle w:val="ad"/>
          <w:b w:val="0"/>
          <w:color w:val="auto"/>
          <w:szCs w:val="28"/>
        </w:rPr>
        <w:lastRenderedPageBreak/>
        <w:t xml:space="preserve">ПРИЛОЖЕНИЕ </w:t>
      </w:r>
    </w:p>
    <w:p w:rsidR="008A013F" w:rsidRDefault="008A013F" w:rsidP="002A6B49">
      <w:pPr>
        <w:ind w:left="5103"/>
        <w:rPr>
          <w:rStyle w:val="ad"/>
          <w:b w:val="0"/>
          <w:color w:val="auto"/>
          <w:szCs w:val="28"/>
        </w:rPr>
      </w:pPr>
    </w:p>
    <w:p w:rsidR="00BB0836" w:rsidRPr="008206A2" w:rsidRDefault="00BB0836" w:rsidP="002A6B49">
      <w:pPr>
        <w:ind w:left="5103"/>
        <w:rPr>
          <w:szCs w:val="28"/>
        </w:rPr>
      </w:pPr>
      <w:r w:rsidRPr="008206A2">
        <w:rPr>
          <w:rStyle w:val="ad"/>
          <w:b w:val="0"/>
          <w:color w:val="auto"/>
          <w:szCs w:val="28"/>
        </w:rPr>
        <w:t>УТВЕРЖДЕН</w:t>
      </w:r>
    </w:p>
    <w:p w:rsidR="00BB0836" w:rsidRPr="008206A2" w:rsidRDefault="00BB0836" w:rsidP="002A6B49">
      <w:pPr>
        <w:ind w:left="5103"/>
        <w:rPr>
          <w:szCs w:val="28"/>
        </w:rPr>
      </w:pPr>
      <w:r w:rsidRPr="008206A2">
        <w:rPr>
          <w:rStyle w:val="a6"/>
          <w:b w:val="0"/>
          <w:color w:val="auto"/>
          <w:szCs w:val="28"/>
        </w:rPr>
        <w:t>постановлением администрации</w:t>
      </w:r>
    </w:p>
    <w:p w:rsidR="00BB0836" w:rsidRPr="008206A2" w:rsidRDefault="00BB0836" w:rsidP="00430B65">
      <w:pPr>
        <w:ind w:left="5103"/>
        <w:rPr>
          <w:szCs w:val="28"/>
        </w:rPr>
      </w:pPr>
      <w:r>
        <w:rPr>
          <w:rStyle w:val="ad"/>
          <w:b w:val="0"/>
          <w:color w:val="auto"/>
          <w:szCs w:val="28"/>
        </w:rPr>
        <w:t>Новоивановского сельского</w:t>
      </w:r>
      <w:r w:rsidRPr="008206A2">
        <w:rPr>
          <w:rStyle w:val="ad"/>
          <w:b w:val="0"/>
          <w:color w:val="auto"/>
          <w:szCs w:val="28"/>
        </w:rPr>
        <w:t xml:space="preserve"> поселения</w:t>
      </w:r>
      <w:r w:rsidRPr="008206A2">
        <w:rPr>
          <w:szCs w:val="28"/>
        </w:rPr>
        <w:t xml:space="preserve"> Новопокровского </w:t>
      </w:r>
      <w:r w:rsidRPr="008206A2">
        <w:rPr>
          <w:rStyle w:val="ad"/>
          <w:b w:val="0"/>
          <w:color w:val="auto"/>
          <w:szCs w:val="28"/>
        </w:rPr>
        <w:t>района</w:t>
      </w:r>
    </w:p>
    <w:p w:rsidR="00BB0836" w:rsidRPr="008206A2" w:rsidRDefault="00006FAE" w:rsidP="002A6B49">
      <w:pPr>
        <w:ind w:left="5103"/>
        <w:rPr>
          <w:b/>
          <w:szCs w:val="28"/>
        </w:rPr>
      </w:pPr>
      <w:r>
        <w:rPr>
          <w:rStyle w:val="ad"/>
          <w:b w:val="0"/>
          <w:color w:val="auto"/>
          <w:szCs w:val="28"/>
        </w:rPr>
        <w:t>от 03.04.2020</w:t>
      </w:r>
      <w:r w:rsidR="00BB0836" w:rsidRPr="008206A2">
        <w:rPr>
          <w:rStyle w:val="ad"/>
          <w:b w:val="0"/>
          <w:color w:val="auto"/>
          <w:szCs w:val="28"/>
        </w:rPr>
        <w:t xml:space="preserve"> №</w:t>
      </w:r>
      <w:r>
        <w:rPr>
          <w:rStyle w:val="ad"/>
          <w:b w:val="0"/>
          <w:color w:val="auto"/>
          <w:szCs w:val="28"/>
        </w:rPr>
        <w:t>20</w:t>
      </w:r>
    </w:p>
    <w:p w:rsidR="00BB0836" w:rsidRPr="008206A2" w:rsidRDefault="00BB0836" w:rsidP="00430B65">
      <w:pPr>
        <w:pStyle w:val="a5"/>
        <w:jc w:val="center"/>
        <w:rPr>
          <w:lang w:eastAsia="ru-RU"/>
        </w:rPr>
      </w:pPr>
    </w:p>
    <w:p w:rsidR="00BB0836" w:rsidRPr="008206A2" w:rsidRDefault="00BB0836" w:rsidP="00430B65">
      <w:pPr>
        <w:pStyle w:val="a5"/>
        <w:jc w:val="center"/>
        <w:rPr>
          <w:lang w:eastAsia="ru-RU"/>
        </w:rPr>
      </w:pPr>
    </w:p>
    <w:p w:rsidR="003953EF" w:rsidRPr="006F55D0" w:rsidRDefault="003953EF" w:rsidP="003953EF">
      <w:pPr>
        <w:pStyle w:val="a5"/>
        <w:ind w:left="851" w:right="426"/>
        <w:jc w:val="center"/>
      </w:pPr>
      <w:r w:rsidRPr="006F55D0">
        <w:rPr>
          <w:lang w:eastAsia="ru-RU"/>
        </w:rPr>
        <w:t>ПОРЯДОК</w:t>
      </w:r>
      <w:r w:rsidRPr="006F55D0">
        <w:rPr>
          <w:lang w:eastAsia="ru-RU"/>
        </w:rPr>
        <w:br/>
        <w:t xml:space="preserve">применения представителем нанимателя (работодателем) взысканий, предусмотренных статьями 14.1, 15 и 27 Федерального закона от 02.03.2007 № 25-ФЗ «О муниципальной службе в Российской Федерации» </w:t>
      </w:r>
    </w:p>
    <w:p w:rsidR="003953EF" w:rsidRPr="00693760" w:rsidRDefault="003953EF" w:rsidP="003953EF">
      <w:pPr>
        <w:pStyle w:val="a5"/>
        <w:jc w:val="both"/>
        <w:rPr>
          <w:lang w:eastAsia="ru-RU"/>
        </w:rPr>
      </w:pPr>
    </w:p>
    <w:p w:rsidR="003953EF" w:rsidRPr="00693760" w:rsidRDefault="003953EF" w:rsidP="003953EF">
      <w:pPr>
        <w:pStyle w:val="a5"/>
        <w:ind w:firstLine="709"/>
        <w:jc w:val="both"/>
        <w:rPr>
          <w:lang w:eastAsia="ru-RU"/>
        </w:rPr>
      </w:pPr>
      <w:r>
        <w:rPr>
          <w:lang w:eastAsia="ru-RU"/>
        </w:rPr>
        <w:t xml:space="preserve">1. </w:t>
      </w:r>
      <w:proofErr w:type="gramStart"/>
      <w:r w:rsidRPr="00693760">
        <w:rPr>
          <w:lang w:eastAsia="ru-RU"/>
        </w:rPr>
        <w:t>Настоящий Порядок разработан в соответствии со</w:t>
      </w:r>
      <w:r>
        <w:rPr>
          <w:lang w:eastAsia="ru-RU"/>
        </w:rPr>
        <w:t xml:space="preserve"> </w:t>
      </w:r>
      <w:r w:rsidRPr="00693760">
        <w:rPr>
          <w:lang w:eastAsia="ru-RU"/>
        </w:rPr>
        <w:t>статьей 27.1</w:t>
      </w:r>
      <w:r>
        <w:t xml:space="preserve"> </w:t>
      </w:r>
      <w:r w:rsidRPr="00693760">
        <w:rPr>
          <w:lang w:eastAsia="ru-RU"/>
        </w:rPr>
        <w:t xml:space="preserve">Федерального закона от 02.03.2007 </w:t>
      </w:r>
      <w:r>
        <w:rPr>
          <w:lang w:eastAsia="ru-RU"/>
        </w:rPr>
        <w:t xml:space="preserve">№ </w:t>
      </w:r>
      <w:r w:rsidRPr="00693760">
        <w:rPr>
          <w:lang w:eastAsia="ru-RU"/>
        </w:rPr>
        <w:t xml:space="preserve">25-ФЗ </w:t>
      </w:r>
      <w:r>
        <w:rPr>
          <w:lang w:eastAsia="ru-RU"/>
        </w:rPr>
        <w:t>«</w:t>
      </w:r>
      <w:r w:rsidRPr="00693760">
        <w:rPr>
          <w:lang w:eastAsia="ru-RU"/>
        </w:rPr>
        <w:t>О муниципальной службе в Российской Федерации</w:t>
      </w:r>
      <w:r>
        <w:rPr>
          <w:lang w:eastAsia="ru-RU"/>
        </w:rPr>
        <w:t>» (</w:t>
      </w:r>
      <w:r w:rsidR="000A5FFF">
        <w:rPr>
          <w:lang w:eastAsia="ru-RU"/>
        </w:rPr>
        <w:t xml:space="preserve">в </w:t>
      </w:r>
      <w:r>
        <w:rPr>
          <w:lang w:eastAsia="ru-RU"/>
        </w:rPr>
        <w:t>ред. от 16.12.2019), Федеральным законом от 25.12.2008 № 273-ФЗ «О противодействии коррупции», Законом Краснодарского края от 30.12.2013 № 2875-КЗ «О порядке проверки достоверности и полноты сведений, представляемых муниципальными служащими и гражданами, претендующими на замещение должностей муниципальной службы, соблюдения муниципальными служащими ограничений и</w:t>
      </w:r>
      <w:proofErr w:type="gramEnd"/>
      <w:r>
        <w:rPr>
          <w:lang w:eastAsia="ru-RU"/>
        </w:rPr>
        <w:t xml:space="preserve"> </w:t>
      </w:r>
      <w:proofErr w:type="gramStart"/>
      <w:r>
        <w:rPr>
          <w:lang w:eastAsia="ru-RU"/>
        </w:rPr>
        <w:t>запретов, требований о предотвращении или об урегулировании конфликта интересов, исполнения ими обязанностей»</w:t>
      </w:r>
      <w:r w:rsidRPr="00693760">
        <w:rPr>
          <w:lang w:eastAsia="ru-RU"/>
        </w:rPr>
        <w:t xml:space="preserve"> и устанавливает порядок и сроки применения представителем нанимателя (работодателем) взысканий к муниципальным служащим администрации</w:t>
      </w:r>
      <w:r>
        <w:rPr>
          <w:lang w:eastAsia="ru-RU"/>
        </w:rPr>
        <w:t xml:space="preserve"> </w:t>
      </w:r>
      <w:r>
        <w:rPr>
          <w:rStyle w:val="ad"/>
          <w:b w:val="0"/>
          <w:color w:val="auto"/>
        </w:rPr>
        <w:t xml:space="preserve">Новоивановского сельского поселения </w:t>
      </w:r>
      <w:r>
        <w:rPr>
          <w:lang w:eastAsia="ru-RU"/>
        </w:rPr>
        <w:t>Новопокровского</w:t>
      </w:r>
      <w:r w:rsidRPr="00693760">
        <w:rPr>
          <w:lang w:eastAsia="ru-RU"/>
        </w:rPr>
        <w:t xml:space="preserve"> район</w:t>
      </w:r>
      <w:r>
        <w:rPr>
          <w:lang w:eastAsia="ru-RU"/>
        </w:rPr>
        <w:t>а</w:t>
      </w:r>
      <w:r w:rsidRPr="00693760">
        <w:rPr>
          <w:lang w:eastAsia="ru-RU"/>
        </w:rPr>
        <w:t xml:space="preserve"> (далее </w:t>
      </w:r>
      <w:r>
        <w:rPr>
          <w:lang w:eastAsia="ru-RU"/>
        </w:rPr>
        <w:t>–</w:t>
      </w:r>
      <w:r w:rsidRPr="00693760">
        <w:rPr>
          <w:lang w:eastAsia="ru-RU"/>
        </w:rPr>
        <w:t xml:space="preserve"> муниципальные служащие), предусмотренных</w:t>
      </w:r>
      <w:r>
        <w:rPr>
          <w:lang w:eastAsia="ru-RU"/>
        </w:rPr>
        <w:t xml:space="preserve"> </w:t>
      </w:r>
      <w:r w:rsidRPr="00693760">
        <w:rPr>
          <w:lang w:eastAsia="ru-RU"/>
        </w:rPr>
        <w:t>ст</w:t>
      </w:r>
      <w:r>
        <w:rPr>
          <w:lang w:eastAsia="ru-RU"/>
        </w:rPr>
        <w:t xml:space="preserve">атьями </w:t>
      </w:r>
      <w:r w:rsidRPr="00693760">
        <w:rPr>
          <w:lang w:eastAsia="ru-RU"/>
        </w:rPr>
        <w:t>14.1,</w:t>
      </w:r>
      <w:r>
        <w:rPr>
          <w:lang w:eastAsia="ru-RU"/>
        </w:rPr>
        <w:t xml:space="preserve"> </w:t>
      </w:r>
      <w:r w:rsidRPr="00693760">
        <w:rPr>
          <w:lang w:eastAsia="ru-RU"/>
        </w:rPr>
        <w:t>15</w:t>
      </w:r>
      <w:r>
        <w:t xml:space="preserve"> </w:t>
      </w:r>
      <w:r w:rsidRPr="00693760">
        <w:rPr>
          <w:lang w:eastAsia="ru-RU"/>
        </w:rPr>
        <w:t xml:space="preserve">и 27 Федерального закона от 02.03.2007 </w:t>
      </w:r>
      <w:r>
        <w:rPr>
          <w:lang w:eastAsia="ru-RU"/>
        </w:rPr>
        <w:t>№ </w:t>
      </w:r>
      <w:r w:rsidRPr="00693760">
        <w:rPr>
          <w:lang w:eastAsia="ru-RU"/>
        </w:rPr>
        <w:t xml:space="preserve">25-ФЗ </w:t>
      </w:r>
      <w:r>
        <w:rPr>
          <w:lang w:eastAsia="ru-RU"/>
        </w:rPr>
        <w:t>«</w:t>
      </w:r>
      <w:r w:rsidRPr="00693760">
        <w:rPr>
          <w:lang w:eastAsia="ru-RU"/>
        </w:rPr>
        <w:t>О муниципальной службе в Российской Федерации</w:t>
      </w:r>
      <w:r>
        <w:rPr>
          <w:lang w:eastAsia="ru-RU"/>
        </w:rPr>
        <w:t>»</w:t>
      </w:r>
      <w:r w:rsidRPr="00693760">
        <w:rPr>
          <w:lang w:eastAsia="ru-RU"/>
        </w:rPr>
        <w:t>.</w:t>
      </w:r>
      <w:proofErr w:type="gramEnd"/>
    </w:p>
    <w:p w:rsidR="003953EF" w:rsidRPr="00693760" w:rsidRDefault="003953EF" w:rsidP="003953EF">
      <w:pPr>
        <w:pStyle w:val="a5"/>
        <w:ind w:firstLine="709"/>
        <w:jc w:val="both"/>
        <w:rPr>
          <w:lang w:eastAsia="ru-RU"/>
        </w:rPr>
      </w:pPr>
      <w:bookmarkStart w:id="0" w:name="sub_1001"/>
      <w:r>
        <w:rPr>
          <w:lang w:eastAsia="ru-RU"/>
        </w:rPr>
        <w:t>2</w:t>
      </w:r>
      <w:r w:rsidRPr="00693760">
        <w:rPr>
          <w:lang w:eastAsia="ru-RU"/>
        </w:rPr>
        <w:t xml:space="preserve">. </w:t>
      </w:r>
      <w:proofErr w:type="gramStart"/>
      <w:r w:rsidRPr="00693760">
        <w:rPr>
          <w:lang w:eastAsia="ru-RU"/>
        </w:rPr>
        <w:t>За несоблюдение муниципальным служащим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</w:t>
      </w:r>
      <w:bookmarkEnd w:id="0"/>
      <w:r>
        <w:rPr>
          <w:lang w:eastAsia="ru-RU"/>
        </w:rPr>
        <w:t xml:space="preserve"> </w:t>
      </w:r>
      <w:r w:rsidRPr="00693760">
        <w:rPr>
          <w:lang w:eastAsia="ru-RU"/>
        </w:rPr>
        <w:t>Федеральным законом</w:t>
      </w:r>
      <w:r>
        <w:rPr>
          <w:lang w:eastAsia="ru-RU"/>
        </w:rPr>
        <w:t xml:space="preserve"> </w:t>
      </w:r>
      <w:r w:rsidRPr="00693760">
        <w:rPr>
          <w:lang w:eastAsia="ru-RU"/>
        </w:rPr>
        <w:t>от 02.03.2007</w:t>
      </w:r>
      <w:r>
        <w:rPr>
          <w:lang w:eastAsia="ru-RU"/>
        </w:rPr>
        <w:t xml:space="preserve"> № </w:t>
      </w:r>
      <w:r w:rsidRPr="00693760">
        <w:rPr>
          <w:lang w:eastAsia="ru-RU"/>
        </w:rPr>
        <w:t xml:space="preserve">25-ФЗ </w:t>
      </w:r>
      <w:r>
        <w:rPr>
          <w:lang w:eastAsia="ru-RU"/>
        </w:rPr>
        <w:t>«</w:t>
      </w:r>
      <w:r w:rsidRPr="00693760">
        <w:rPr>
          <w:lang w:eastAsia="ru-RU"/>
        </w:rPr>
        <w:t>О муниципальной службе в Российской Федерации</w:t>
      </w:r>
      <w:r>
        <w:rPr>
          <w:lang w:eastAsia="ru-RU"/>
        </w:rPr>
        <w:t>»</w:t>
      </w:r>
      <w:r w:rsidRPr="00693760">
        <w:rPr>
          <w:lang w:eastAsia="ru-RU"/>
        </w:rPr>
        <w:t>,</w:t>
      </w:r>
      <w:r>
        <w:rPr>
          <w:lang w:eastAsia="ru-RU"/>
        </w:rPr>
        <w:t xml:space="preserve"> </w:t>
      </w:r>
      <w:r w:rsidRPr="00693760">
        <w:rPr>
          <w:lang w:eastAsia="ru-RU"/>
        </w:rPr>
        <w:t>Федеральным законом</w:t>
      </w:r>
      <w:r>
        <w:t xml:space="preserve"> </w:t>
      </w:r>
      <w:r w:rsidRPr="00693760">
        <w:rPr>
          <w:lang w:eastAsia="ru-RU"/>
        </w:rPr>
        <w:t>от 25.12.2008</w:t>
      </w:r>
      <w:r>
        <w:rPr>
          <w:lang w:eastAsia="ru-RU"/>
        </w:rPr>
        <w:t xml:space="preserve"> </w:t>
      </w:r>
      <w:r>
        <w:rPr>
          <w:lang w:eastAsia="ru-RU"/>
        </w:rPr>
        <w:br/>
        <w:t>№ </w:t>
      </w:r>
      <w:r w:rsidRPr="00693760">
        <w:rPr>
          <w:lang w:eastAsia="ru-RU"/>
        </w:rPr>
        <w:t xml:space="preserve">273-ФЗ </w:t>
      </w:r>
      <w:r>
        <w:rPr>
          <w:lang w:eastAsia="ru-RU"/>
        </w:rPr>
        <w:t>«</w:t>
      </w:r>
      <w:r w:rsidRPr="00693760">
        <w:rPr>
          <w:lang w:eastAsia="ru-RU"/>
        </w:rPr>
        <w:t>О противодействии коррупции</w:t>
      </w:r>
      <w:r>
        <w:rPr>
          <w:lang w:eastAsia="ru-RU"/>
        </w:rPr>
        <w:t>»</w:t>
      </w:r>
      <w:r w:rsidRPr="00693760">
        <w:rPr>
          <w:lang w:eastAsia="ru-RU"/>
        </w:rPr>
        <w:t xml:space="preserve"> и другими федеральными законами</w:t>
      </w:r>
      <w:r>
        <w:rPr>
          <w:lang w:eastAsia="ru-RU"/>
        </w:rPr>
        <w:t xml:space="preserve"> и законами Краснодарского края</w:t>
      </w:r>
      <w:r w:rsidRPr="00693760">
        <w:rPr>
          <w:lang w:eastAsia="ru-RU"/>
        </w:rPr>
        <w:t>, налагаются взыскания, предусмотренные ст</w:t>
      </w:r>
      <w:r>
        <w:rPr>
          <w:lang w:eastAsia="ru-RU"/>
        </w:rPr>
        <w:t xml:space="preserve">атьей </w:t>
      </w:r>
      <w:r w:rsidRPr="00693760">
        <w:rPr>
          <w:lang w:eastAsia="ru-RU"/>
        </w:rPr>
        <w:t>27 Фе</w:t>
      </w:r>
      <w:r>
        <w:rPr>
          <w:lang w:eastAsia="ru-RU"/>
        </w:rPr>
        <w:t>дерального закона от 02.03.2007 № </w:t>
      </w:r>
      <w:r w:rsidRPr="00693760">
        <w:rPr>
          <w:lang w:eastAsia="ru-RU"/>
        </w:rPr>
        <w:t>25-ФЗ</w:t>
      </w:r>
      <w:proofErr w:type="gramEnd"/>
      <w:r w:rsidRPr="00693760">
        <w:rPr>
          <w:lang w:eastAsia="ru-RU"/>
        </w:rPr>
        <w:t xml:space="preserve"> </w:t>
      </w:r>
      <w:r>
        <w:rPr>
          <w:lang w:eastAsia="ru-RU"/>
        </w:rPr>
        <w:t>«</w:t>
      </w:r>
      <w:r w:rsidRPr="00693760">
        <w:rPr>
          <w:lang w:eastAsia="ru-RU"/>
        </w:rPr>
        <w:t>О муниципальной службе в Российской Федерации</w:t>
      </w:r>
      <w:r>
        <w:rPr>
          <w:lang w:eastAsia="ru-RU"/>
        </w:rPr>
        <w:t>»</w:t>
      </w:r>
      <w:r w:rsidRPr="00693760">
        <w:rPr>
          <w:lang w:eastAsia="ru-RU"/>
        </w:rPr>
        <w:t>.</w:t>
      </w:r>
    </w:p>
    <w:p w:rsidR="003953EF" w:rsidRPr="00573557" w:rsidRDefault="003953EF" w:rsidP="003953EF">
      <w:pPr>
        <w:pStyle w:val="a5"/>
        <w:ind w:firstLine="709"/>
        <w:jc w:val="both"/>
        <w:rPr>
          <w:lang w:eastAsia="ru-RU"/>
        </w:rPr>
      </w:pPr>
      <w:bookmarkStart w:id="1" w:name="sub_1002"/>
      <w:r w:rsidRPr="00573557">
        <w:rPr>
          <w:lang w:eastAsia="ru-RU"/>
        </w:rPr>
        <w:t>3. Муниципальный служащий подлежит увольнению с муниципальной службы в связи с утратой доверия в случаях совершения правонарушений, установленных</w:t>
      </w:r>
      <w:r>
        <w:rPr>
          <w:lang w:eastAsia="ru-RU"/>
        </w:rPr>
        <w:t xml:space="preserve"> </w:t>
      </w:r>
      <w:r w:rsidRPr="00573557">
        <w:rPr>
          <w:lang w:eastAsia="ru-RU"/>
        </w:rPr>
        <w:t>статьями 14.1</w:t>
      </w:r>
      <w:r>
        <w:rPr>
          <w:lang w:eastAsia="ru-RU"/>
        </w:rPr>
        <w:t xml:space="preserve"> </w:t>
      </w:r>
      <w:r w:rsidRPr="00573557">
        <w:rPr>
          <w:lang w:eastAsia="ru-RU"/>
        </w:rPr>
        <w:t>и</w:t>
      </w:r>
      <w:r>
        <w:rPr>
          <w:lang w:eastAsia="ru-RU"/>
        </w:rPr>
        <w:t xml:space="preserve"> </w:t>
      </w:r>
      <w:bookmarkEnd w:id="1"/>
      <w:r w:rsidRPr="00573557">
        <w:rPr>
          <w:lang w:eastAsia="ru-RU"/>
        </w:rPr>
        <w:t>15</w:t>
      </w:r>
      <w:r>
        <w:rPr>
          <w:lang w:eastAsia="ru-RU"/>
        </w:rPr>
        <w:t xml:space="preserve"> </w:t>
      </w:r>
      <w:r w:rsidRPr="00573557">
        <w:rPr>
          <w:lang w:eastAsia="ru-RU"/>
        </w:rPr>
        <w:t>Федерального закона от 02.03.2007 №25-ФЗ «О муниципальной службе в Российской Федерации».</w:t>
      </w:r>
    </w:p>
    <w:p w:rsidR="003953EF" w:rsidRPr="00693760" w:rsidRDefault="003953EF" w:rsidP="003953EF">
      <w:pPr>
        <w:pStyle w:val="a5"/>
        <w:ind w:firstLine="709"/>
        <w:jc w:val="both"/>
        <w:rPr>
          <w:lang w:eastAsia="ru-RU"/>
        </w:rPr>
      </w:pPr>
      <w:bookmarkStart w:id="2" w:name="sub_1003"/>
      <w:r w:rsidRPr="00573557">
        <w:rPr>
          <w:lang w:eastAsia="ru-RU"/>
        </w:rPr>
        <w:lastRenderedPageBreak/>
        <w:t>4. Взыскания, предусмотренные</w:t>
      </w:r>
      <w:r>
        <w:rPr>
          <w:lang w:eastAsia="ru-RU"/>
        </w:rPr>
        <w:t xml:space="preserve"> </w:t>
      </w:r>
      <w:r w:rsidRPr="00573557">
        <w:rPr>
          <w:lang w:eastAsia="ru-RU"/>
        </w:rPr>
        <w:t>статьями 14.1,</w:t>
      </w:r>
      <w:bookmarkEnd w:id="2"/>
      <w:r>
        <w:rPr>
          <w:lang w:eastAsia="ru-RU"/>
        </w:rPr>
        <w:t xml:space="preserve"> </w:t>
      </w:r>
      <w:r w:rsidRPr="00573557">
        <w:rPr>
          <w:lang w:eastAsia="ru-RU"/>
        </w:rPr>
        <w:t>15</w:t>
      </w:r>
      <w:r>
        <w:rPr>
          <w:lang w:eastAsia="ru-RU"/>
        </w:rPr>
        <w:t xml:space="preserve"> </w:t>
      </w:r>
      <w:r w:rsidRPr="00573557">
        <w:rPr>
          <w:lang w:eastAsia="ru-RU"/>
        </w:rPr>
        <w:t>и</w:t>
      </w:r>
      <w:r>
        <w:rPr>
          <w:lang w:eastAsia="ru-RU"/>
        </w:rPr>
        <w:t xml:space="preserve"> </w:t>
      </w:r>
      <w:r w:rsidRPr="00573557">
        <w:rPr>
          <w:lang w:eastAsia="ru-RU"/>
        </w:rPr>
        <w:t>27</w:t>
      </w:r>
      <w:r>
        <w:t xml:space="preserve"> </w:t>
      </w:r>
      <w:r w:rsidRPr="00573557">
        <w:rPr>
          <w:lang w:eastAsia="ru-RU"/>
        </w:rPr>
        <w:t xml:space="preserve">Федерального закона от 02.03.2007 </w:t>
      </w:r>
      <w:r>
        <w:rPr>
          <w:lang w:eastAsia="ru-RU"/>
        </w:rPr>
        <w:t>№</w:t>
      </w:r>
      <w:r w:rsidRPr="00573557">
        <w:rPr>
          <w:lang w:eastAsia="ru-RU"/>
        </w:rPr>
        <w:t>25-ФЗ «О муниципальной службе в Российской Федерации», применяются представителем нанимателя (работодателем)</w:t>
      </w:r>
      <w:r>
        <w:rPr>
          <w:lang w:eastAsia="ru-RU"/>
        </w:rPr>
        <w:t xml:space="preserve"> </w:t>
      </w:r>
      <w:r w:rsidRPr="00573557">
        <w:rPr>
          <w:lang w:eastAsia="ru-RU"/>
        </w:rPr>
        <w:t>на основании:</w:t>
      </w:r>
    </w:p>
    <w:p w:rsidR="003953EF" w:rsidRPr="00693760" w:rsidRDefault="003953EF" w:rsidP="003953EF">
      <w:pPr>
        <w:pStyle w:val="a5"/>
        <w:ind w:firstLine="709"/>
        <w:jc w:val="both"/>
        <w:rPr>
          <w:lang w:eastAsia="ru-RU"/>
        </w:rPr>
      </w:pPr>
      <w:bookmarkStart w:id="3" w:name="sub_131"/>
      <w:r w:rsidRPr="00693760">
        <w:rPr>
          <w:lang w:eastAsia="ru-RU"/>
        </w:rPr>
        <w:t>1) доклада о результатах проверки, п</w:t>
      </w:r>
      <w:r>
        <w:rPr>
          <w:lang w:eastAsia="ru-RU"/>
        </w:rPr>
        <w:t xml:space="preserve">роведенной уполномоченным лицом </w:t>
      </w:r>
      <w:r w:rsidRPr="00693760">
        <w:rPr>
          <w:lang w:eastAsia="ru-RU"/>
        </w:rPr>
        <w:t xml:space="preserve">администрации </w:t>
      </w:r>
      <w:bookmarkEnd w:id="3"/>
      <w:r>
        <w:rPr>
          <w:rStyle w:val="ad"/>
          <w:b w:val="0"/>
          <w:color w:val="auto"/>
        </w:rPr>
        <w:t xml:space="preserve">Новоивановского сельского поселения </w:t>
      </w:r>
      <w:r>
        <w:rPr>
          <w:lang w:eastAsia="ru-RU"/>
        </w:rPr>
        <w:t>Новопокровского</w:t>
      </w:r>
      <w:r w:rsidRPr="00693760">
        <w:rPr>
          <w:lang w:eastAsia="ru-RU"/>
        </w:rPr>
        <w:t xml:space="preserve"> район</w:t>
      </w:r>
      <w:r>
        <w:rPr>
          <w:lang w:eastAsia="ru-RU"/>
        </w:rPr>
        <w:t>а;</w:t>
      </w:r>
    </w:p>
    <w:p w:rsidR="003953EF" w:rsidRPr="001C1B2D" w:rsidRDefault="003953EF" w:rsidP="003953EF">
      <w:pPr>
        <w:pStyle w:val="a5"/>
        <w:ind w:firstLine="709"/>
        <w:jc w:val="both"/>
        <w:rPr>
          <w:lang w:eastAsia="ru-RU"/>
        </w:rPr>
      </w:pPr>
      <w:bookmarkStart w:id="4" w:name="sub_132"/>
      <w:r w:rsidRPr="00693760">
        <w:rPr>
          <w:lang w:eastAsia="ru-RU"/>
        </w:rPr>
        <w:t>2) рекомендации комиссии по соблюдению требований к служебному поведению муниципальных служащих и урегулированию конфликта интересов</w:t>
      </w:r>
      <w:r>
        <w:rPr>
          <w:lang w:eastAsia="ru-RU"/>
        </w:rPr>
        <w:t xml:space="preserve"> (далее – комиссия)</w:t>
      </w:r>
      <w:r w:rsidRPr="00693760">
        <w:rPr>
          <w:lang w:eastAsia="ru-RU"/>
        </w:rPr>
        <w:t xml:space="preserve"> в случае, если доклад о результатах проверки направлялся в комиссию;</w:t>
      </w:r>
      <w:bookmarkEnd w:id="4"/>
    </w:p>
    <w:p w:rsidR="003953EF" w:rsidRPr="00693760" w:rsidRDefault="003953EF" w:rsidP="003953EF">
      <w:pPr>
        <w:pStyle w:val="a5"/>
        <w:ind w:firstLine="709"/>
        <w:jc w:val="both"/>
        <w:rPr>
          <w:lang w:eastAsia="ru-RU"/>
        </w:rPr>
      </w:pPr>
      <w:proofErr w:type="gramStart"/>
      <w:r>
        <w:t xml:space="preserve">3) </w:t>
      </w:r>
      <w:r w:rsidRPr="00B7407F">
        <w:t>доклада</w:t>
      </w:r>
      <w:r w:rsidRPr="00406A89">
        <w:rPr>
          <w:color w:val="FF0000"/>
        </w:rPr>
        <w:t xml:space="preserve"> </w:t>
      </w:r>
      <w:r w:rsidRPr="004F6958">
        <w:rPr>
          <w:lang w:eastAsia="ru-RU"/>
        </w:rPr>
        <w:t xml:space="preserve">уполномоченного лица администрации </w:t>
      </w:r>
      <w:r>
        <w:rPr>
          <w:rStyle w:val="ad"/>
          <w:b w:val="0"/>
          <w:color w:val="auto"/>
        </w:rPr>
        <w:t xml:space="preserve">Новоивановского сельского поселения </w:t>
      </w:r>
      <w:r>
        <w:rPr>
          <w:lang w:eastAsia="ru-RU"/>
        </w:rPr>
        <w:t>Новопокровского</w:t>
      </w:r>
      <w:r w:rsidRPr="00693760">
        <w:rPr>
          <w:lang w:eastAsia="ru-RU"/>
        </w:rPr>
        <w:t xml:space="preserve"> район</w:t>
      </w:r>
      <w:r>
        <w:rPr>
          <w:lang w:eastAsia="ru-RU"/>
        </w:rPr>
        <w:t>а</w:t>
      </w:r>
      <w:r w:rsidRPr="004F6958">
        <w:t>, ответственного за профилактику коррупционных и иных правонарушений</w:t>
      </w:r>
      <w:r w:rsidRPr="00406A89">
        <w:rPr>
          <w:color w:val="FF0000"/>
        </w:rPr>
        <w:t xml:space="preserve"> </w:t>
      </w:r>
      <w:r w:rsidRPr="00B7407F">
        <w:t>о совершении коррупционного правонарушения, в котором излагаются фактические обстоятельства его совершения, и письменного объяснения муниципального служащего только с его согласия и при условии признания им факта совершения коррупционного правонарушения (за исключением применения взыскания в виде увольн</w:t>
      </w:r>
      <w:r>
        <w:t>ения в связи с утратой доверия);</w:t>
      </w:r>
      <w:proofErr w:type="gramEnd"/>
    </w:p>
    <w:p w:rsidR="003953EF" w:rsidRPr="00693760" w:rsidRDefault="003953EF" w:rsidP="003953EF">
      <w:pPr>
        <w:pStyle w:val="a5"/>
        <w:ind w:firstLine="709"/>
        <w:jc w:val="both"/>
        <w:rPr>
          <w:lang w:eastAsia="ru-RU"/>
        </w:rPr>
      </w:pPr>
      <w:bookmarkStart w:id="5" w:name="sub_133"/>
      <w:r>
        <w:rPr>
          <w:lang w:eastAsia="ru-RU"/>
        </w:rPr>
        <w:t>4</w:t>
      </w:r>
      <w:r w:rsidRPr="00693760">
        <w:rPr>
          <w:lang w:eastAsia="ru-RU"/>
        </w:rPr>
        <w:t>) объяснений муниципального служащего;</w:t>
      </w:r>
      <w:bookmarkEnd w:id="5"/>
    </w:p>
    <w:p w:rsidR="003953EF" w:rsidRDefault="003953EF" w:rsidP="003953EF">
      <w:pPr>
        <w:pStyle w:val="a5"/>
        <w:ind w:firstLine="709"/>
        <w:jc w:val="both"/>
        <w:rPr>
          <w:lang w:eastAsia="ru-RU"/>
        </w:rPr>
      </w:pPr>
      <w:bookmarkStart w:id="6" w:name="sub_134"/>
      <w:r>
        <w:rPr>
          <w:lang w:eastAsia="ru-RU"/>
        </w:rPr>
        <w:t>5</w:t>
      </w:r>
      <w:r w:rsidRPr="00693760">
        <w:rPr>
          <w:lang w:eastAsia="ru-RU"/>
        </w:rPr>
        <w:t>) иных материалов.</w:t>
      </w:r>
      <w:bookmarkEnd w:id="6"/>
    </w:p>
    <w:p w:rsidR="003953EF" w:rsidRPr="00F31ACD" w:rsidRDefault="003953EF" w:rsidP="003953EF">
      <w:pPr>
        <w:pStyle w:val="a5"/>
        <w:ind w:firstLine="709"/>
        <w:jc w:val="both"/>
        <w:rPr>
          <w:lang w:eastAsia="ru-RU"/>
        </w:rPr>
      </w:pPr>
      <w:r>
        <w:rPr>
          <w:lang w:eastAsia="ru-RU"/>
        </w:rPr>
        <w:t xml:space="preserve">5. Муниципальный служащий, допустивший дисциплинарный проступок, может быть временно (но не более чем на месяц), до решения вопроса о его дисциплинарной ответственности, отстранен от исполнения должностных обязанностей с сохранением денежного содержания. Отстранение муниципального служащего от исполнения должностных </w:t>
      </w:r>
      <w:r w:rsidRPr="00F31ACD">
        <w:rPr>
          <w:lang w:eastAsia="ru-RU"/>
        </w:rPr>
        <w:t>обязанностей в этом случае производится муниципальным правовым актом.</w:t>
      </w:r>
    </w:p>
    <w:p w:rsidR="003953EF" w:rsidRDefault="003953EF" w:rsidP="003953EF">
      <w:pPr>
        <w:pStyle w:val="a5"/>
        <w:ind w:firstLine="709"/>
        <w:jc w:val="both"/>
        <w:rPr>
          <w:lang w:eastAsia="ru-RU"/>
        </w:rPr>
      </w:pPr>
      <w:r w:rsidRPr="00F31ACD">
        <w:rPr>
          <w:lang w:eastAsia="ru-RU"/>
        </w:rPr>
        <w:t>6</w:t>
      </w:r>
      <w:r w:rsidRPr="00693760">
        <w:rPr>
          <w:lang w:eastAsia="ru-RU"/>
        </w:rPr>
        <w:t>. При применении взысканий, предусмотренных</w:t>
      </w:r>
      <w:r>
        <w:rPr>
          <w:lang w:eastAsia="ru-RU"/>
        </w:rPr>
        <w:t xml:space="preserve"> </w:t>
      </w:r>
      <w:r w:rsidRPr="00693760">
        <w:rPr>
          <w:lang w:eastAsia="ru-RU"/>
        </w:rPr>
        <w:t>статьями 14.1,</w:t>
      </w:r>
      <w:r>
        <w:rPr>
          <w:lang w:eastAsia="ru-RU"/>
        </w:rPr>
        <w:t xml:space="preserve"> </w:t>
      </w:r>
      <w:r w:rsidRPr="00693760">
        <w:rPr>
          <w:lang w:eastAsia="ru-RU"/>
        </w:rPr>
        <w:t>15</w:t>
      </w:r>
      <w:r>
        <w:t xml:space="preserve"> </w:t>
      </w:r>
      <w:r w:rsidRPr="00693760">
        <w:rPr>
          <w:lang w:eastAsia="ru-RU"/>
        </w:rPr>
        <w:t>и</w:t>
      </w:r>
      <w:r>
        <w:rPr>
          <w:lang w:eastAsia="ru-RU"/>
        </w:rPr>
        <w:t xml:space="preserve"> </w:t>
      </w:r>
      <w:r w:rsidRPr="00693760">
        <w:rPr>
          <w:lang w:eastAsia="ru-RU"/>
        </w:rPr>
        <w:t>27</w:t>
      </w:r>
      <w:r>
        <w:t xml:space="preserve"> </w:t>
      </w:r>
      <w:r w:rsidRPr="00693760">
        <w:rPr>
          <w:lang w:eastAsia="ru-RU"/>
        </w:rPr>
        <w:t>Фе</w:t>
      </w:r>
      <w:r>
        <w:rPr>
          <w:lang w:eastAsia="ru-RU"/>
        </w:rPr>
        <w:t>дерального закона от 02.03.2007 №</w:t>
      </w:r>
      <w:r w:rsidRPr="00693760">
        <w:rPr>
          <w:lang w:eastAsia="ru-RU"/>
        </w:rPr>
        <w:t xml:space="preserve">25-ФЗ </w:t>
      </w:r>
      <w:r>
        <w:rPr>
          <w:lang w:eastAsia="ru-RU"/>
        </w:rPr>
        <w:t>«</w:t>
      </w:r>
      <w:r w:rsidRPr="00693760">
        <w:rPr>
          <w:lang w:eastAsia="ru-RU"/>
        </w:rPr>
        <w:t>О муниципальной службе в Российской Федерации</w:t>
      </w:r>
      <w:r>
        <w:rPr>
          <w:lang w:eastAsia="ru-RU"/>
        </w:rPr>
        <w:t>»</w:t>
      </w:r>
      <w:r w:rsidRPr="00693760">
        <w:rPr>
          <w:lang w:eastAsia="ru-RU"/>
        </w:rPr>
        <w:t>, учитываются</w:t>
      </w:r>
      <w:r>
        <w:rPr>
          <w:lang w:eastAsia="ru-RU"/>
        </w:rPr>
        <w:t>:</w:t>
      </w:r>
    </w:p>
    <w:p w:rsidR="003953EF" w:rsidRDefault="003953EF" w:rsidP="003953EF">
      <w:pPr>
        <w:pStyle w:val="a5"/>
        <w:ind w:firstLine="709"/>
        <w:jc w:val="both"/>
        <w:rPr>
          <w:lang w:eastAsia="ru-RU"/>
        </w:rPr>
      </w:pPr>
      <w:r>
        <w:rPr>
          <w:lang w:eastAsia="ru-RU"/>
        </w:rPr>
        <w:t xml:space="preserve">а) </w:t>
      </w:r>
      <w:r w:rsidRPr="00693760">
        <w:rPr>
          <w:lang w:eastAsia="ru-RU"/>
        </w:rPr>
        <w:t>характер совершенного муниципальным служащим коррупционного правонарушения, его тяжесть, обстоятельства, при которых оно совершено</w:t>
      </w:r>
      <w:r>
        <w:rPr>
          <w:lang w:eastAsia="ru-RU"/>
        </w:rPr>
        <w:t>;</w:t>
      </w:r>
    </w:p>
    <w:p w:rsidR="003953EF" w:rsidRDefault="003953EF" w:rsidP="003953EF">
      <w:pPr>
        <w:pStyle w:val="a5"/>
        <w:ind w:firstLine="709"/>
        <w:jc w:val="both"/>
        <w:rPr>
          <w:lang w:eastAsia="ru-RU"/>
        </w:rPr>
      </w:pPr>
      <w:r>
        <w:rPr>
          <w:lang w:eastAsia="ru-RU"/>
        </w:rPr>
        <w:t>б)</w:t>
      </w:r>
      <w:r w:rsidRPr="00693760">
        <w:rPr>
          <w:lang w:eastAsia="ru-RU"/>
        </w:rPr>
        <w:t xml:space="preserve"> соблюдение муниципальным служащим других ограничений и запретов, требований о предотвращении или об урегулировании конфликта интересов и исполнение им обязанностей, установленных в целях противодействия коррупции</w:t>
      </w:r>
      <w:r>
        <w:rPr>
          <w:lang w:eastAsia="ru-RU"/>
        </w:rPr>
        <w:t>;</w:t>
      </w:r>
    </w:p>
    <w:p w:rsidR="003953EF" w:rsidRPr="00693760" w:rsidRDefault="003953EF" w:rsidP="003953EF">
      <w:pPr>
        <w:pStyle w:val="a5"/>
        <w:ind w:firstLine="709"/>
        <w:jc w:val="both"/>
        <w:rPr>
          <w:lang w:eastAsia="ru-RU"/>
        </w:rPr>
      </w:pPr>
      <w:r>
        <w:rPr>
          <w:lang w:eastAsia="ru-RU"/>
        </w:rPr>
        <w:t xml:space="preserve">в) </w:t>
      </w:r>
      <w:r w:rsidRPr="006C45B9">
        <w:rPr>
          <w:color w:val="000000"/>
        </w:rPr>
        <w:t>предшествующие результаты исполнения муниципальным служащим своих должностных обязанностей</w:t>
      </w:r>
      <w:r w:rsidRPr="00693760">
        <w:rPr>
          <w:lang w:eastAsia="ru-RU"/>
        </w:rPr>
        <w:t>.</w:t>
      </w:r>
    </w:p>
    <w:p w:rsidR="003953EF" w:rsidRPr="00693760" w:rsidRDefault="003953EF" w:rsidP="003953EF">
      <w:pPr>
        <w:pStyle w:val="a5"/>
        <w:ind w:firstLine="709"/>
        <w:jc w:val="both"/>
        <w:rPr>
          <w:lang w:eastAsia="ru-RU"/>
        </w:rPr>
      </w:pPr>
      <w:r w:rsidRPr="00F31ACD">
        <w:rPr>
          <w:lang w:eastAsia="ru-RU"/>
        </w:rPr>
        <w:t>7.</w:t>
      </w:r>
      <w:r w:rsidRPr="00693760">
        <w:rPr>
          <w:lang w:eastAsia="ru-RU"/>
        </w:rPr>
        <w:t xml:space="preserve"> До применения взыскания представитель нанимателя (работодатель) должен затребовать от муниципального служащего письменное объяснение. Запрос о представлении муниципальным служащим письменного объяснения оформляется в письменной форме за подписью представителя нанимателя (работодателя). Если по истечении </w:t>
      </w:r>
      <w:r w:rsidRPr="002E7490">
        <w:rPr>
          <w:lang w:eastAsia="ru-RU"/>
        </w:rPr>
        <w:t>двух</w:t>
      </w:r>
      <w:r w:rsidRPr="00693760">
        <w:rPr>
          <w:lang w:eastAsia="ru-RU"/>
        </w:rPr>
        <w:t xml:space="preserve"> рабочих дней указанное объяснение </w:t>
      </w:r>
      <w:r w:rsidRPr="00693760">
        <w:rPr>
          <w:lang w:eastAsia="ru-RU"/>
        </w:rPr>
        <w:lastRenderedPageBreak/>
        <w:t>муниципальным служащим не представлено, то составляется соответствующий акт.</w:t>
      </w:r>
    </w:p>
    <w:p w:rsidR="003953EF" w:rsidRPr="00311F89" w:rsidRDefault="003953EF" w:rsidP="003953EF">
      <w:pPr>
        <w:pStyle w:val="a5"/>
        <w:ind w:firstLine="709"/>
        <w:jc w:val="both"/>
        <w:rPr>
          <w:lang w:eastAsia="ru-RU"/>
        </w:rPr>
      </w:pPr>
      <w:r w:rsidRPr="00693760">
        <w:rPr>
          <w:lang w:eastAsia="ru-RU"/>
        </w:rPr>
        <w:t>Непредставление муниципальным служащим письменного объяснения не является препятствием для применения взыскания.</w:t>
      </w:r>
    </w:p>
    <w:p w:rsidR="003953EF" w:rsidRPr="00D80648" w:rsidRDefault="003953EF" w:rsidP="003953EF">
      <w:pPr>
        <w:ind w:firstLine="709"/>
        <w:jc w:val="both"/>
        <w:rPr>
          <w:rFonts w:eastAsiaTheme="minorHAnsi"/>
          <w:szCs w:val="28"/>
          <w:lang w:eastAsia="en-US"/>
        </w:rPr>
      </w:pPr>
      <w:bookmarkStart w:id="7" w:name="sub_1005"/>
      <w:r>
        <w:t>8.</w:t>
      </w:r>
      <w:bookmarkEnd w:id="7"/>
      <w:r>
        <w:t xml:space="preserve"> </w:t>
      </w:r>
      <w:proofErr w:type="gramStart"/>
      <w:r w:rsidRPr="00693760">
        <w:t>Взыскания, предусмотренные</w:t>
      </w:r>
      <w:r>
        <w:t xml:space="preserve"> </w:t>
      </w:r>
      <w:r w:rsidRPr="00693760">
        <w:t>статьями 14.1, 15 и</w:t>
      </w:r>
      <w:r>
        <w:t xml:space="preserve"> </w:t>
      </w:r>
      <w:r w:rsidRPr="00693760">
        <w:t>27 Федерального закона от 02.03.2007</w:t>
      </w:r>
      <w:r>
        <w:t xml:space="preserve"> №</w:t>
      </w:r>
      <w:r w:rsidRPr="00693760">
        <w:t xml:space="preserve">25-ФЗ </w:t>
      </w:r>
      <w:r>
        <w:t>«</w:t>
      </w:r>
      <w:r w:rsidRPr="00693760">
        <w:t>О муниципальной службе в Российской Федерации</w:t>
      </w:r>
      <w:r>
        <w:t>»</w:t>
      </w:r>
      <w:r w:rsidRPr="00693760">
        <w:t xml:space="preserve">, применяются </w:t>
      </w:r>
      <w:r w:rsidR="000A5FFF">
        <w:t>не позднее шести месяцев со дня поступления информации о совершении муниципальным служащим коррупционного правонарушения, не считая периодов временной нетрудоспособности муниципального служащего</w:t>
      </w:r>
      <w:r w:rsidR="00752531">
        <w:t>, нахождения его в отпуске, и не позднее трех лет со дня совершения им коррупционного правонарушения.</w:t>
      </w:r>
      <w:proofErr w:type="gramEnd"/>
      <w:r w:rsidR="00752531">
        <w:t xml:space="preserve"> В указанные сроки не включается время производства по уголовному делу.</w:t>
      </w:r>
    </w:p>
    <w:p w:rsidR="003953EF" w:rsidRPr="00693760" w:rsidRDefault="003953EF" w:rsidP="003953EF">
      <w:pPr>
        <w:pStyle w:val="a5"/>
        <w:ind w:firstLine="709"/>
        <w:jc w:val="both"/>
        <w:rPr>
          <w:lang w:eastAsia="ru-RU"/>
        </w:rPr>
      </w:pPr>
      <w:r>
        <w:rPr>
          <w:lang w:eastAsia="ru-RU"/>
        </w:rPr>
        <w:t>9</w:t>
      </w:r>
      <w:r w:rsidRPr="00693760">
        <w:rPr>
          <w:lang w:eastAsia="ru-RU"/>
        </w:rPr>
        <w:t xml:space="preserve">. </w:t>
      </w:r>
      <w:proofErr w:type="gramStart"/>
      <w:r w:rsidRPr="00693760">
        <w:rPr>
          <w:lang w:eastAsia="ru-RU"/>
        </w:rPr>
        <w:t>В акте о применении к муниципальному служащему взыскания в случае совершения им коррупционного правонарушения в качестве</w:t>
      </w:r>
      <w:proofErr w:type="gramEnd"/>
      <w:r w:rsidRPr="00693760">
        <w:rPr>
          <w:lang w:eastAsia="ru-RU"/>
        </w:rPr>
        <w:t xml:space="preserve"> основания примене</w:t>
      </w:r>
      <w:r>
        <w:rPr>
          <w:lang w:eastAsia="ru-RU"/>
        </w:rPr>
        <w:t xml:space="preserve">ния взыскания указывается часть </w:t>
      </w:r>
      <w:r w:rsidRPr="00693760">
        <w:rPr>
          <w:lang w:eastAsia="ru-RU"/>
        </w:rPr>
        <w:t>1</w:t>
      </w:r>
      <w:r>
        <w:rPr>
          <w:lang w:eastAsia="ru-RU"/>
        </w:rPr>
        <w:t xml:space="preserve"> </w:t>
      </w:r>
      <w:r w:rsidRPr="00693760">
        <w:rPr>
          <w:lang w:eastAsia="ru-RU"/>
        </w:rPr>
        <w:t>или</w:t>
      </w:r>
      <w:r>
        <w:rPr>
          <w:lang w:eastAsia="ru-RU"/>
        </w:rPr>
        <w:t xml:space="preserve"> часть </w:t>
      </w:r>
      <w:r w:rsidRPr="00693760">
        <w:rPr>
          <w:lang w:eastAsia="ru-RU"/>
        </w:rPr>
        <w:t>2 статьи 27.1</w:t>
      </w:r>
      <w:r>
        <w:rPr>
          <w:lang w:eastAsia="ru-RU"/>
        </w:rPr>
        <w:t xml:space="preserve"> </w:t>
      </w:r>
      <w:r w:rsidRPr="00693760">
        <w:rPr>
          <w:lang w:eastAsia="ru-RU"/>
        </w:rPr>
        <w:t>Федер</w:t>
      </w:r>
      <w:r>
        <w:rPr>
          <w:lang w:eastAsia="ru-RU"/>
        </w:rPr>
        <w:t>ального закона от 02.03.2007 №</w:t>
      </w:r>
      <w:bookmarkStart w:id="8" w:name="_GoBack"/>
      <w:bookmarkEnd w:id="8"/>
      <w:r w:rsidRPr="00693760">
        <w:rPr>
          <w:lang w:eastAsia="ru-RU"/>
        </w:rPr>
        <w:t xml:space="preserve">25-ФЗ </w:t>
      </w:r>
      <w:r>
        <w:rPr>
          <w:lang w:eastAsia="ru-RU"/>
        </w:rPr>
        <w:t>«</w:t>
      </w:r>
      <w:r w:rsidRPr="00693760">
        <w:rPr>
          <w:lang w:eastAsia="ru-RU"/>
        </w:rPr>
        <w:t>О муниципальной службе в Российской Федерации</w:t>
      </w:r>
      <w:r>
        <w:rPr>
          <w:lang w:eastAsia="ru-RU"/>
        </w:rPr>
        <w:t>»</w:t>
      </w:r>
      <w:r w:rsidRPr="00693760">
        <w:rPr>
          <w:lang w:eastAsia="ru-RU"/>
        </w:rPr>
        <w:t xml:space="preserve">. Акт составляется в 3-х </w:t>
      </w:r>
      <w:proofErr w:type="spellStart"/>
      <w:r w:rsidRPr="00693760">
        <w:rPr>
          <w:lang w:eastAsia="ru-RU"/>
        </w:rPr>
        <w:t>дневный</w:t>
      </w:r>
      <w:proofErr w:type="spellEnd"/>
      <w:r w:rsidRPr="00693760">
        <w:rPr>
          <w:lang w:eastAsia="ru-RU"/>
        </w:rPr>
        <w:t xml:space="preserve"> срок (в исключительных случаях в 5-и </w:t>
      </w:r>
      <w:proofErr w:type="spellStart"/>
      <w:r w:rsidRPr="00693760">
        <w:rPr>
          <w:lang w:eastAsia="ru-RU"/>
        </w:rPr>
        <w:t>дневный</w:t>
      </w:r>
      <w:proofErr w:type="spellEnd"/>
      <w:r w:rsidRPr="00693760">
        <w:rPr>
          <w:lang w:eastAsia="ru-RU"/>
        </w:rPr>
        <w:t xml:space="preserve"> срок) с момента принятия решения комиссией.</w:t>
      </w:r>
    </w:p>
    <w:p w:rsidR="003953EF" w:rsidRPr="00D80648" w:rsidRDefault="003953EF" w:rsidP="003953EF">
      <w:pPr>
        <w:autoSpaceDE w:val="0"/>
        <w:autoSpaceDN w:val="0"/>
        <w:adjustRightInd w:val="0"/>
        <w:ind w:firstLine="709"/>
        <w:jc w:val="both"/>
        <w:rPr>
          <w:rFonts w:eastAsiaTheme="minorHAnsi"/>
          <w:szCs w:val="28"/>
          <w:lang w:eastAsia="en-US"/>
        </w:rPr>
      </w:pPr>
      <w:bookmarkStart w:id="9" w:name="sub_1008"/>
      <w:r>
        <w:t>10</w:t>
      </w:r>
      <w:r w:rsidRPr="00693760">
        <w:t xml:space="preserve">. </w:t>
      </w:r>
      <w:bookmarkStart w:id="10" w:name="sub_1936"/>
      <w:r w:rsidRPr="00D80648">
        <w:rPr>
          <w:rFonts w:eastAsiaTheme="minorHAnsi"/>
          <w:szCs w:val="28"/>
          <w:lang w:eastAsia="en-US"/>
        </w:rPr>
        <w:t xml:space="preserve">Приказ (распоряжение) работодателя о применении дисциплинарного взыскания объявляется </w:t>
      </w:r>
      <w:r w:rsidRPr="00B7407F">
        <w:t>муниципально</w:t>
      </w:r>
      <w:r>
        <w:t>му</w:t>
      </w:r>
      <w:r w:rsidRPr="00B7407F">
        <w:t xml:space="preserve"> служаще</w:t>
      </w:r>
      <w:r>
        <w:t>му</w:t>
      </w:r>
      <w:r w:rsidRPr="00B7407F">
        <w:t xml:space="preserve"> </w:t>
      </w:r>
      <w:r w:rsidRPr="00D80648">
        <w:rPr>
          <w:rFonts w:eastAsiaTheme="minorHAnsi"/>
          <w:szCs w:val="28"/>
          <w:lang w:eastAsia="en-US"/>
        </w:rPr>
        <w:t xml:space="preserve">под роспись в течение трех рабочих дней со дня его издания, не считая времени отсутствия </w:t>
      </w:r>
      <w:r w:rsidRPr="00B7407F">
        <w:t xml:space="preserve">муниципального служащего </w:t>
      </w:r>
      <w:r w:rsidRPr="00D80648">
        <w:rPr>
          <w:rFonts w:eastAsiaTheme="minorHAnsi"/>
          <w:szCs w:val="28"/>
          <w:lang w:eastAsia="en-US"/>
        </w:rPr>
        <w:t xml:space="preserve">на работе. Если </w:t>
      </w:r>
      <w:r>
        <w:t>муниципальный</w:t>
      </w:r>
      <w:r w:rsidRPr="00B7407F">
        <w:t xml:space="preserve"> </w:t>
      </w:r>
      <w:r>
        <w:t>служащий</w:t>
      </w:r>
      <w:r w:rsidRPr="00B7407F">
        <w:t xml:space="preserve"> </w:t>
      </w:r>
      <w:r w:rsidRPr="00D80648">
        <w:rPr>
          <w:rFonts w:eastAsiaTheme="minorHAnsi"/>
          <w:szCs w:val="28"/>
          <w:lang w:eastAsia="en-US"/>
        </w:rPr>
        <w:t>отказывается ознакомиться с указанным приказом (распоряжением) под роспись, то составляется соответствующий акт.</w:t>
      </w:r>
    </w:p>
    <w:bookmarkEnd w:id="10"/>
    <w:p w:rsidR="003953EF" w:rsidRPr="00A6454A" w:rsidRDefault="003953EF" w:rsidP="003953EF">
      <w:pPr>
        <w:ind w:firstLine="709"/>
        <w:jc w:val="both"/>
        <w:rPr>
          <w:szCs w:val="28"/>
        </w:rPr>
      </w:pPr>
      <w:r w:rsidRPr="00A6454A">
        <w:rPr>
          <w:szCs w:val="28"/>
        </w:rPr>
        <w:t xml:space="preserve">11. Копия акта о наложении взыскания на муниципального служащего приобщается к личному делу муниципального служащего. </w:t>
      </w:r>
    </w:p>
    <w:p w:rsidR="003953EF" w:rsidRPr="00A6454A" w:rsidRDefault="003953EF" w:rsidP="003953EF">
      <w:pPr>
        <w:ind w:firstLine="709"/>
        <w:jc w:val="both"/>
        <w:rPr>
          <w:rFonts w:eastAsiaTheme="minorHAnsi"/>
          <w:szCs w:val="28"/>
          <w:lang w:eastAsia="en-US"/>
        </w:rPr>
      </w:pPr>
      <w:r w:rsidRPr="00A6454A">
        <w:rPr>
          <w:rFonts w:eastAsiaTheme="minorHAnsi"/>
          <w:szCs w:val="28"/>
          <w:lang w:eastAsia="en-US"/>
        </w:rPr>
        <w:t>Материалы проверки хранятся в кадровой службе в течение трех лет со дня ее окончания, после чего передаются в архив.</w:t>
      </w:r>
    </w:p>
    <w:p w:rsidR="003953EF" w:rsidRPr="00A6454A" w:rsidRDefault="003953EF" w:rsidP="003953EF">
      <w:pPr>
        <w:ind w:firstLine="709"/>
        <w:jc w:val="both"/>
        <w:rPr>
          <w:rFonts w:eastAsiaTheme="minorHAnsi"/>
          <w:szCs w:val="28"/>
          <w:lang w:eastAsia="en-US"/>
        </w:rPr>
      </w:pPr>
      <w:r w:rsidRPr="00A6454A">
        <w:rPr>
          <w:szCs w:val="28"/>
        </w:rPr>
        <w:t xml:space="preserve">12. </w:t>
      </w:r>
      <w:r w:rsidRPr="00A6454A">
        <w:rPr>
          <w:rFonts w:eastAsiaTheme="minorHAnsi"/>
          <w:szCs w:val="28"/>
          <w:lang w:eastAsia="en-US"/>
        </w:rPr>
        <w:t>Муниципальный служащий вправе обжаловать дисциплинарное взыскание в установленном законом порядке.</w:t>
      </w:r>
    </w:p>
    <w:p w:rsidR="003953EF" w:rsidRDefault="003953EF" w:rsidP="003953EF">
      <w:pPr>
        <w:pStyle w:val="a5"/>
        <w:ind w:firstLine="709"/>
        <w:jc w:val="both"/>
        <w:rPr>
          <w:lang w:eastAsia="ru-RU"/>
        </w:rPr>
      </w:pPr>
      <w:bookmarkStart w:id="11" w:name="sub_1009"/>
      <w:bookmarkEnd w:id="9"/>
      <w:r w:rsidRPr="00A6454A">
        <w:rPr>
          <w:lang w:eastAsia="ru-RU"/>
        </w:rPr>
        <w:t>13. Если в течение одного года со дня применения взыскания муниципальный служащий</w:t>
      </w:r>
      <w:r w:rsidRPr="00693760">
        <w:rPr>
          <w:lang w:eastAsia="ru-RU"/>
        </w:rPr>
        <w:t xml:space="preserve"> не был подвергнут дисциплинарному взысканию,</w:t>
      </w:r>
      <w:r>
        <w:rPr>
          <w:lang w:eastAsia="ru-RU"/>
        </w:rPr>
        <w:t xml:space="preserve"> предусмотренному пунктом 1 или</w:t>
      </w:r>
      <w:r w:rsidRPr="00693760">
        <w:rPr>
          <w:lang w:eastAsia="ru-RU"/>
        </w:rPr>
        <w:t xml:space="preserve"> </w:t>
      </w:r>
      <w:r>
        <w:rPr>
          <w:lang w:eastAsia="ru-RU"/>
        </w:rPr>
        <w:t xml:space="preserve">пунктом </w:t>
      </w:r>
      <w:r w:rsidRPr="00693760">
        <w:rPr>
          <w:lang w:eastAsia="ru-RU"/>
        </w:rPr>
        <w:t>2</w:t>
      </w:r>
      <w:r>
        <w:rPr>
          <w:lang w:eastAsia="ru-RU"/>
        </w:rPr>
        <w:t xml:space="preserve"> </w:t>
      </w:r>
      <w:r w:rsidRPr="00693760">
        <w:rPr>
          <w:lang w:eastAsia="ru-RU"/>
        </w:rPr>
        <w:t>части 1 статьи 27</w:t>
      </w:r>
      <w:r>
        <w:rPr>
          <w:lang w:eastAsia="ru-RU"/>
        </w:rPr>
        <w:t xml:space="preserve"> </w:t>
      </w:r>
      <w:r w:rsidRPr="00693760">
        <w:rPr>
          <w:lang w:eastAsia="ru-RU"/>
        </w:rPr>
        <w:t>Фе</w:t>
      </w:r>
      <w:r>
        <w:rPr>
          <w:lang w:eastAsia="ru-RU"/>
        </w:rPr>
        <w:t>дерального закона от 02.03.2007 № </w:t>
      </w:r>
      <w:r w:rsidRPr="00693760">
        <w:rPr>
          <w:lang w:eastAsia="ru-RU"/>
        </w:rPr>
        <w:t xml:space="preserve">25-ФЗ </w:t>
      </w:r>
      <w:r>
        <w:rPr>
          <w:lang w:eastAsia="ru-RU"/>
        </w:rPr>
        <w:t>«</w:t>
      </w:r>
      <w:r w:rsidRPr="000D6538">
        <w:rPr>
          <w:lang w:eastAsia="ru-RU"/>
        </w:rPr>
        <w:t>О</w:t>
      </w:r>
      <w:r>
        <w:rPr>
          <w:lang w:eastAsia="ru-RU"/>
        </w:rPr>
        <w:t xml:space="preserve"> </w:t>
      </w:r>
      <w:r w:rsidRPr="000D6538">
        <w:rPr>
          <w:lang w:eastAsia="ru-RU"/>
        </w:rPr>
        <w:t>муниципальной</w:t>
      </w:r>
      <w:r w:rsidRPr="00693760">
        <w:rPr>
          <w:lang w:eastAsia="ru-RU"/>
        </w:rPr>
        <w:t xml:space="preserve"> службе в Российской Федерации</w:t>
      </w:r>
      <w:r>
        <w:rPr>
          <w:lang w:eastAsia="ru-RU"/>
        </w:rPr>
        <w:t>»</w:t>
      </w:r>
      <w:r w:rsidRPr="00693760">
        <w:rPr>
          <w:lang w:eastAsia="ru-RU"/>
        </w:rPr>
        <w:t>, он считается не имеющим взыскания.</w:t>
      </w:r>
      <w:bookmarkEnd w:id="11"/>
      <w:r>
        <w:rPr>
          <w:lang w:eastAsia="ru-RU"/>
        </w:rPr>
        <w:t xml:space="preserve"> </w:t>
      </w:r>
    </w:p>
    <w:p w:rsidR="003953EF" w:rsidRPr="00A6454A" w:rsidRDefault="003953EF" w:rsidP="003953EF">
      <w:pPr>
        <w:ind w:firstLine="709"/>
        <w:jc w:val="both"/>
        <w:rPr>
          <w:szCs w:val="28"/>
        </w:rPr>
      </w:pPr>
      <w:r>
        <w:t xml:space="preserve">14. Представитель нанимателя (работодатель) вправе снять с муниципального служащего взыскание за </w:t>
      </w:r>
      <w:r w:rsidRPr="00A6454A">
        <w:rPr>
          <w:szCs w:val="28"/>
        </w:rPr>
        <w:t xml:space="preserve">коррупционное правонарушение до истечения одного года со дня применения взыскания по собственной инициативе, по письменному заявлению муниципального служащего, по ходатайству его непосредственного руководителя </w:t>
      </w:r>
      <w:r w:rsidRPr="00A6454A">
        <w:rPr>
          <w:rFonts w:eastAsiaTheme="minorHAnsi"/>
          <w:szCs w:val="28"/>
          <w:lang w:eastAsia="en-US"/>
        </w:rPr>
        <w:t>или представительного органа работников</w:t>
      </w:r>
      <w:r w:rsidRPr="00A6454A">
        <w:rPr>
          <w:szCs w:val="28"/>
        </w:rPr>
        <w:t>.</w:t>
      </w:r>
    </w:p>
    <w:p w:rsidR="003953EF" w:rsidRPr="00D92656" w:rsidRDefault="003953EF" w:rsidP="003953EF">
      <w:pPr>
        <w:pStyle w:val="a5"/>
        <w:ind w:firstLine="709"/>
        <w:jc w:val="both"/>
      </w:pPr>
      <w:r w:rsidRPr="00A6454A">
        <w:rPr>
          <w:shd w:val="clear" w:color="auto" w:fill="FFFFFF"/>
        </w:rPr>
        <w:t xml:space="preserve">15. Сведения </w:t>
      </w:r>
      <w:proofErr w:type="gramStart"/>
      <w:r w:rsidRPr="00A6454A">
        <w:rPr>
          <w:shd w:val="clear" w:color="auto" w:fill="FFFFFF"/>
        </w:rPr>
        <w:t>о применении к муниципальному служащему взыскания</w:t>
      </w:r>
      <w:r w:rsidRPr="00D92656">
        <w:rPr>
          <w:shd w:val="clear" w:color="auto" w:fill="FFFFFF"/>
        </w:rPr>
        <w:t xml:space="preserve"> в виде увольнения в связи с утратой</w:t>
      </w:r>
      <w:proofErr w:type="gramEnd"/>
      <w:r w:rsidRPr="00D92656">
        <w:rPr>
          <w:shd w:val="clear" w:color="auto" w:fill="FFFFFF"/>
        </w:rPr>
        <w:t xml:space="preserve"> доверия включаются </w:t>
      </w:r>
      <w:r w:rsidRPr="00D92656">
        <w:rPr>
          <w:lang w:eastAsia="ru-RU"/>
        </w:rPr>
        <w:t xml:space="preserve">уполномоченным </w:t>
      </w:r>
      <w:r w:rsidRPr="00D92656">
        <w:rPr>
          <w:lang w:eastAsia="ru-RU"/>
        </w:rPr>
        <w:lastRenderedPageBreak/>
        <w:t xml:space="preserve">лицом администрации </w:t>
      </w:r>
      <w:r>
        <w:rPr>
          <w:rStyle w:val="ad"/>
          <w:b w:val="0"/>
          <w:color w:val="auto"/>
        </w:rPr>
        <w:t xml:space="preserve">Новоивановского сельского поселения </w:t>
      </w:r>
      <w:r w:rsidRPr="00D92656">
        <w:rPr>
          <w:lang w:eastAsia="ru-RU"/>
        </w:rPr>
        <w:t>Новопокровск</w:t>
      </w:r>
      <w:r>
        <w:rPr>
          <w:lang w:eastAsia="ru-RU"/>
        </w:rPr>
        <w:t xml:space="preserve">ого </w:t>
      </w:r>
      <w:r w:rsidRPr="00D92656">
        <w:rPr>
          <w:lang w:eastAsia="ru-RU"/>
        </w:rPr>
        <w:t>район</w:t>
      </w:r>
      <w:r>
        <w:rPr>
          <w:lang w:eastAsia="ru-RU"/>
        </w:rPr>
        <w:t>а</w:t>
      </w:r>
      <w:r w:rsidRPr="00D92656">
        <w:rPr>
          <w:shd w:val="clear" w:color="auto" w:fill="FFFFFF"/>
        </w:rPr>
        <w:t xml:space="preserve"> в реестр лиц, уволенных в связи с утратой доверия, предусмотренный статьей 15 Феде</w:t>
      </w:r>
      <w:r>
        <w:rPr>
          <w:shd w:val="clear" w:color="auto" w:fill="FFFFFF"/>
        </w:rPr>
        <w:t>рального закона от 25.12.2008 № </w:t>
      </w:r>
      <w:r w:rsidRPr="00D92656">
        <w:rPr>
          <w:shd w:val="clear" w:color="auto" w:fill="FFFFFF"/>
        </w:rPr>
        <w:t>273-</w:t>
      </w:r>
      <w:r>
        <w:rPr>
          <w:shd w:val="clear" w:color="auto" w:fill="FFFFFF"/>
        </w:rPr>
        <w:t>ФЗ «О противодействии коррупции».</w:t>
      </w:r>
    </w:p>
    <w:p w:rsidR="003953EF" w:rsidRDefault="003953EF" w:rsidP="003953EF">
      <w:pPr>
        <w:pStyle w:val="a5"/>
        <w:ind w:left="-567" w:firstLine="567"/>
        <w:jc w:val="both"/>
      </w:pPr>
    </w:p>
    <w:p w:rsidR="003953EF" w:rsidRDefault="003953EF" w:rsidP="003953EF">
      <w:pPr>
        <w:pStyle w:val="a5"/>
        <w:ind w:left="-567" w:firstLine="567"/>
        <w:jc w:val="both"/>
      </w:pPr>
    </w:p>
    <w:p w:rsidR="003953EF" w:rsidRPr="00693760" w:rsidRDefault="003953EF" w:rsidP="003953EF">
      <w:pPr>
        <w:pStyle w:val="a5"/>
        <w:ind w:left="-567" w:firstLine="567"/>
        <w:jc w:val="both"/>
      </w:pPr>
    </w:p>
    <w:p w:rsidR="003953EF" w:rsidRDefault="003953EF" w:rsidP="003953EF">
      <w:pPr>
        <w:jc w:val="both"/>
        <w:rPr>
          <w:color w:val="000000"/>
          <w:szCs w:val="28"/>
          <w:shd w:val="clear" w:color="auto" w:fill="FFFFFF"/>
        </w:rPr>
      </w:pPr>
      <w:r>
        <w:rPr>
          <w:color w:val="000000"/>
          <w:szCs w:val="28"/>
          <w:shd w:val="clear" w:color="auto" w:fill="FFFFFF"/>
        </w:rPr>
        <w:t xml:space="preserve">Начальник отдела </w:t>
      </w:r>
    </w:p>
    <w:p w:rsidR="003953EF" w:rsidRDefault="003953EF" w:rsidP="003953EF">
      <w:pPr>
        <w:jc w:val="both"/>
        <w:rPr>
          <w:szCs w:val="28"/>
        </w:rPr>
      </w:pPr>
      <w:r w:rsidRPr="00036F08">
        <w:rPr>
          <w:color w:val="000000"/>
          <w:szCs w:val="28"/>
          <w:shd w:val="clear" w:color="auto" w:fill="FFFFFF"/>
        </w:rPr>
        <w:t>по общим вопросам,</w:t>
      </w:r>
      <w:r w:rsidRPr="00036F08">
        <w:rPr>
          <w:szCs w:val="28"/>
        </w:rPr>
        <w:t xml:space="preserve"> </w:t>
      </w:r>
    </w:p>
    <w:p w:rsidR="003953EF" w:rsidRDefault="003953EF" w:rsidP="003953EF">
      <w:pPr>
        <w:jc w:val="both"/>
        <w:rPr>
          <w:szCs w:val="28"/>
        </w:rPr>
      </w:pPr>
      <w:r w:rsidRPr="00036F08">
        <w:rPr>
          <w:szCs w:val="28"/>
        </w:rPr>
        <w:t xml:space="preserve">по вопросам землепользования </w:t>
      </w:r>
    </w:p>
    <w:p w:rsidR="003953EF" w:rsidRPr="006F3638" w:rsidRDefault="003953EF" w:rsidP="003953EF">
      <w:pPr>
        <w:jc w:val="both"/>
      </w:pPr>
      <w:r w:rsidRPr="00036F08">
        <w:rPr>
          <w:szCs w:val="28"/>
        </w:rPr>
        <w:t>и работе с КФХ, ИП и ЛПХ</w:t>
      </w:r>
      <w:r>
        <w:rPr>
          <w:szCs w:val="28"/>
        </w:rPr>
        <w:t xml:space="preserve">                                                               Е.А. Рыжкова</w:t>
      </w:r>
    </w:p>
    <w:p w:rsidR="00BB0836" w:rsidRPr="008206A2" w:rsidRDefault="00BB0836" w:rsidP="003953EF">
      <w:pPr>
        <w:jc w:val="center"/>
      </w:pPr>
    </w:p>
    <w:sectPr w:rsidR="00BB0836" w:rsidRPr="008206A2" w:rsidSect="00430B65">
      <w:headerReference w:type="default" r:id="rId7"/>
      <w:pgSz w:w="11906" w:h="16838"/>
      <w:pgMar w:top="1134" w:right="567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1AD3" w:rsidRDefault="006E1AD3" w:rsidP="00C7441D">
      <w:r>
        <w:separator/>
      </w:r>
    </w:p>
  </w:endnote>
  <w:endnote w:type="continuationSeparator" w:id="0">
    <w:p w:rsidR="006E1AD3" w:rsidRDefault="006E1AD3" w:rsidP="00C7441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1AD3" w:rsidRDefault="006E1AD3" w:rsidP="00C7441D">
      <w:r>
        <w:separator/>
      </w:r>
    </w:p>
  </w:footnote>
  <w:footnote w:type="continuationSeparator" w:id="0">
    <w:p w:rsidR="006E1AD3" w:rsidRDefault="006E1AD3" w:rsidP="00C7441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0836" w:rsidRDefault="0054191D">
    <w:pPr>
      <w:pStyle w:val="a9"/>
      <w:jc w:val="center"/>
    </w:pPr>
    <w:fldSimple w:instr=" PAGE   \* MERGEFORMAT ">
      <w:r w:rsidR="00C250DB">
        <w:rPr>
          <w:noProof/>
        </w:rPr>
        <w:t>2</w:t>
      </w:r>
    </w:fldSimple>
  </w:p>
  <w:p w:rsidR="00BB0836" w:rsidRDefault="00BB0836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572C0F"/>
    <w:multiLevelType w:val="hybridMultilevel"/>
    <w:tmpl w:val="F4309186"/>
    <w:lvl w:ilvl="0" w:tplc="C1DCCF5E">
      <w:start w:val="1"/>
      <w:numFmt w:val="decimal"/>
      <w:lvlText w:val="%1."/>
      <w:lvlJc w:val="left"/>
      <w:pPr>
        <w:ind w:left="1834" w:hanging="112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">
    <w:nsid w:val="0F766263"/>
    <w:multiLevelType w:val="hybridMultilevel"/>
    <w:tmpl w:val="3006A496"/>
    <w:lvl w:ilvl="0" w:tplc="0419000F">
      <w:start w:val="1"/>
      <w:numFmt w:val="decimal"/>
      <w:lvlText w:val="%1."/>
      <w:lvlJc w:val="left"/>
      <w:pPr>
        <w:ind w:left="1429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">
    <w:nsid w:val="21E2008E"/>
    <w:multiLevelType w:val="hybridMultilevel"/>
    <w:tmpl w:val="227EA858"/>
    <w:lvl w:ilvl="0" w:tplc="22E888D0">
      <w:start w:val="1"/>
      <w:numFmt w:val="decimal"/>
      <w:lvlText w:val="%1."/>
      <w:lvlJc w:val="left"/>
      <w:pPr>
        <w:ind w:left="2156" w:hanging="13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9766E"/>
    <w:rsid w:val="0000261E"/>
    <w:rsid w:val="00004265"/>
    <w:rsid w:val="00006FAE"/>
    <w:rsid w:val="000148FA"/>
    <w:rsid w:val="00015EE6"/>
    <w:rsid w:val="00016E5D"/>
    <w:rsid w:val="00024A58"/>
    <w:rsid w:val="00025988"/>
    <w:rsid w:val="0002639F"/>
    <w:rsid w:val="00026578"/>
    <w:rsid w:val="00026A60"/>
    <w:rsid w:val="00026F6E"/>
    <w:rsid w:val="00031C8C"/>
    <w:rsid w:val="0003636D"/>
    <w:rsid w:val="00036A72"/>
    <w:rsid w:val="00036B80"/>
    <w:rsid w:val="00036F08"/>
    <w:rsid w:val="000441AE"/>
    <w:rsid w:val="00044B77"/>
    <w:rsid w:val="00046900"/>
    <w:rsid w:val="0005090C"/>
    <w:rsid w:val="0005386A"/>
    <w:rsid w:val="000542A2"/>
    <w:rsid w:val="00054F42"/>
    <w:rsid w:val="00057DA6"/>
    <w:rsid w:val="00061514"/>
    <w:rsid w:val="000622F6"/>
    <w:rsid w:val="000653AE"/>
    <w:rsid w:val="00067924"/>
    <w:rsid w:val="00067C6B"/>
    <w:rsid w:val="00067D87"/>
    <w:rsid w:val="000736EF"/>
    <w:rsid w:val="00073B33"/>
    <w:rsid w:val="00074D72"/>
    <w:rsid w:val="00075E28"/>
    <w:rsid w:val="00077519"/>
    <w:rsid w:val="000775E6"/>
    <w:rsid w:val="00081A94"/>
    <w:rsid w:val="00081E40"/>
    <w:rsid w:val="0008467B"/>
    <w:rsid w:val="00085DAD"/>
    <w:rsid w:val="00087BF3"/>
    <w:rsid w:val="00087E60"/>
    <w:rsid w:val="0009125E"/>
    <w:rsid w:val="000933C5"/>
    <w:rsid w:val="000A5FFF"/>
    <w:rsid w:val="000A64EC"/>
    <w:rsid w:val="000A6557"/>
    <w:rsid w:val="000A7F01"/>
    <w:rsid w:val="000B0DAC"/>
    <w:rsid w:val="000B15DE"/>
    <w:rsid w:val="000B282C"/>
    <w:rsid w:val="000B4139"/>
    <w:rsid w:val="000C51C2"/>
    <w:rsid w:val="000C6249"/>
    <w:rsid w:val="000D0B67"/>
    <w:rsid w:val="000D25A1"/>
    <w:rsid w:val="000D2B72"/>
    <w:rsid w:val="000D4DB6"/>
    <w:rsid w:val="000D4DDA"/>
    <w:rsid w:val="000D52A5"/>
    <w:rsid w:val="000D6538"/>
    <w:rsid w:val="000D6856"/>
    <w:rsid w:val="000D69BF"/>
    <w:rsid w:val="000D6C11"/>
    <w:rsid w:val="000D7703"/>
    <w:rsid w:val="000E3D5F"/>
    <w:rsid w:val="000F424F"/>
    <w:rsid w:val="000F46EB"/>
    <w:rsid w:val="000F62BA"/>
    <w:rsid w:val="000F6F7A"/>
    <w:rsid w:val="000F76CC"/>
    <w:rsid w:val="00100274"/>
    <w:rsid w:val="00105A81"/>
    <w:rsid w:val="00106878"/>
    <w:rsid w:val="001114D6"/>
    <w:rsid w:val="0011387B"/>
    <w:rsid w:val="00114323"/>
    <w:rsid w:val="0012034B"/>
    <w:rsid w:val="00136BAE"/>
    <w:rsid w:val="00137709"/>
    <w:rsid w:val="00137A5E"/>
    <w:rsid w:val="001424E0"/>
    <w:rsid w:val="00142F83"/>
    <w:rsid w:val="00144271"/>
    <w:rsid w:val="00145516"/>
    <w:rsid w:val="00151195"/>
    <w:rsid w:val="00151994"/>
    <w:rsid w:val="001528A0"/>
    <w:rsid w:val="001573BD"/>
    <w:rsid w:val="001620EC"/>
    <w:rsid w:val="00181035"/>
    <w:rsid w:val="001825D0"/>
    <w:rsid w:val="00182A46"/>
    <w:rsid w:val="00183BDF"/>
    <w:rsid w:val="00184027"/>
    <w:rsid w:val="0018573B"/>
    <w:rsid w:val="001914AF"/>
    <w:rsid w:val="001925C1"/>
    <w:rsid w:val="00196173"/>
    <w:rsid w:val="001975BF"/>
    <w:rsid w:val="00197F52"/>
    <w:rsid w:val="001A0959"/>
    <w:rsid w:val="001A65D9"/>
    <w:rsid w:val="001A6EF6"/>
    <w:rsid w:val="001B3DA2"/>
    <w:rsid w:val="001B78D4"/>
    <w:rsid w:val="001C00E6"/>
    <w:rsid w:val="001C0ABB"/>
    <w:rsid w:val="001C2BD9"/>
    <w:rsid w:val="001C3535"/>
    <w:rsid w:val="001C4B18"/>
    <w:rsid w:val="001C5D6C"/>
    <w:rsid w:val="001D0D69"/>
    <w:rsid w:val="001D60BA"/>
    <w:rsid w:val="001F1CF5"/>
    <w:rsid w:val="001F5042"/>
    <w:rsid w:val="002026A5"/>
    <w:rsid w:val="00204880"/>
    <w:rsid w:val="002067E6"/>
    <w:rsid w:val="00211CAA"/>
    <w:rsid w:val="002143A2"/>
    <w:rsid w:val="0021543E"/>
    <w:rsid w:val="0021579E"/>
    <w:rsid w:val="0022003A"/>
    <w:rsid w:val="00220DEE"/>
    <w:rsid w:val="00222173"/>
    <w:rsid w:val="00225B6C"/>
    <w:rsid w:val="002300BF"/>
    <w:rsid w:val="00230A8B"/>
    <w:rsid w:val="00231B61"/>
    <w:rsid w:val="00231E64"/>
    <w:rsid w:val="00234BAA"/>
    <w:rsid w:val="00237639"/>
    <w:rsid w:val="00240283"/>
    <w:rsid w:val="0024448D"/>
    <w:rsid w:val="0024457F"/>
    <w:rsid w:val="002452A2"/>
    <w:rsid w:val="0025245D"/>
    <w:rsid w:val="002549F9"/>
    <w:rsid w:val="00270C68"/>
    <w:rsid w:val="00270F64"/>
    <w:rsid w:val="00272497"/>
    <w:rsid w:val="002745E7"/>
    <w:rsid w:val="00275885"/>
    <w:rsid w:val="0027705F"/>
    <w:rsid w:val="00283664"/>
    <w:rsid w:val="00286E36"/>
    <w:rsid w:val="0029093C"/>
    <w:rsid w:val="002A1861"/>
    <w:rsid w:val="002A5231"/>
    <w:rsid w:val="002A6B49"/>
    <w:rsid w:val="002B2DB2"/>
    <w:rsid w:val="002B3307"/>
    <w:rsid w:val="002C07B4"/>
    <w:rsid w:val="002C185E"/>
    <w:rsid w:val="002D3552"/>
    <w:rsid w:val="002D38DB"/>
    <w:rsid w:val="002D3E2E"/>
    <w:rsid w:val="002D459E"/>
    <w:rsid w:val="002D62AF"/>
    <w:rsid w:val="002E19B1"/>
    <w:rsid w:val="002E22B7"/>
    <w:rsid w:val="002E4C53"/>
    <w:rsid w:val="002E64FB"/>
    <w:rsid w:val="002F154B"/>
    <w:rsid w:val="002F2515"/>
    <w:rsid w:val="002F41DD"/>
    <w:rsid w:val="002F4AC2"/>
    <w:rsid w:val="003012FC"/>
    <w:rsid w:val="00302A64"/>
    <w:rsid w:val="00302B2F"/>
    <w:rsid w:val="0031244C"/>
    <w:rsid w:val="003139CF"/>
    <w:rsid w:val="00313D48"/>
    <w:rsid w:val="00314D40"/>
    <w:rsid w:val="00315360"/>
    <w:rsid w:val="003263E6"/>
    <w:rsid w:val="003324E3"/>
    <w:rsid w:val="003326CD"/>
    <w:rsid w:val="00337A8D"/>
    <w:rsid w:val="00337B6B"/>
    <w:rsid w:val="003410BE"/>
    <w:rsid w:val="00341B33"/>
    <w:rsid w:val="003455AE"/>
    <w:rsid w:val="003476C8"/>
    <w:rsid w:val="00347D58"/>
    <w:rsid w:val="0036210D"/>
    <w:rsid w:val="00364EFC"/>
    <w:rsid w:val="00365E87"/>
    <w:rsid w:val="00367A2C"/>
    <w:rsid w:val="003708F0"/>
    <w:rsid w:val="00374ACB"/>
    <w:rsid w:val="00377F2C"/>
    <w:rsid w:val="003802FC"/>
    <w:rsid w:val="00387960"/>
    <w:rsid w:val="00391658"/>
    <w:rsid w:val="003953EF"/>
    <w:rsid w:val="003A362D"/>
    <w:rsid w:val="003A37BB"/>
    <w:rsid w:val="003A6BF1"/>
    <w:rsid w:val="003B25FB"/>
    <w:rsid w:val="003B4FEE"/>
    <w:rsid w:val="003C30A3"/>
    <w:rsid w:val="003C380A"/>
    <w:rsid w:val="003C3C69"/>
    <w:rsid w:val="003C416F"/>
    <w:rsid w:val="003C5191"/>
    <w:rsid w:val="003D181E"/>
    <w:rsid w:val="003D395D"/>
    <w:rsid w:val="003D6D60"/>
    <w:rsid w:val="003D6F1B"/>
    <w:rsid w:val="003E1AE5"/>
    <w:rsid w:val="003F4326"/>
    <w:rsid w:val="003F44F4"/>
    <w:rsid w:val="003F47CE"/>
    <w:rsid w:val="003F678C"/>
    <w:rsid w:val="003F7FD8"/>
    <w:rsid w:val="004015ED"/>
    <w:rsid w:val="00401B4D"/>
    <w:rsid w:val="00402B07"/>
    <w:rsid w:val="00405A53"/>
    <w:rsid w:val="00405FF6"/>
    <w:rsid w:val="00406A89"/>
    <w:rsid w:val="00406D34"/>
    <w:rsid w:val="004113B2"/>
    <w:rsid w:val="00412790"/>
    <w:rsid w:val="00412F63"/>
    <w:rsid w:val="0041607D"/>
    <w:rsid w:val="00416ED4"/>
    <w:rsid w:val="00425243"/>
    <w:rsid w:val="00430B65"/>
    <w:rsid w:val="00435B7B"/>
    <w:rsid w:val="00440063"/>
    <w:rsid w:val="00440B62"/>
    <w:rsid w:val="004419E9"/>
    <w:rsid w:val="00442EC2"/>
    <w:rsid w:val="00443A99"/>
    <w:rsid w:val="004457B7"/>
    <w:rsid w:val="00445C2A"/>
    <w:rsid w:val="00450789"/>
    <w:rsid w:val="00456514"/>
    <w:rsid w:val="0045755E"/>
    <w:rsid w:val="00461E43"/>
    <w:rsid w:val="00464306"/>
    <w:rsid w:val="00465EF0"/>
    <w:rsid w:val="00466A30"/>
    <w:rsid w:val="0046757A"/>
    <w:rsid w:val="00477D04"/>
    <w:rsid w:val="00482D8F"/>
    <w:rsid w:val="00484BC2"/>
    <w:rsid w:val="0048517D"/>
    <w:rsid w:val="00486D24"/>
    <w:rsid w:val="00490C85"/>
    <w:rsid w:val="004939C3"/>
    <w:rsid w:val="004940F9"/>
    <w:rsid w:val="004A2A42"/>
    <w:rsid w:val="004A5BA9"/>
    <w:rsid w:val="004A739A"/>
    <w:rsid w:val="004B1EB2"/>
    <w:rsid w:val="004B2704"/>
    <w:rsid w:val="004B3169"/>
    <w:rsid w:val="004B58B6"/>
    <w:rsid w:val="004B62A8"/>
    <w:rsid w:val="004C20AA"/>
    <w:rsid w:val="004C7295"/>
    <w:rsid w:val="004D1E8C"/>
    <w:rsid w:val="004D72D2"/>
    <w:rsid w:val="004D77CC"/>
    <w:rsid w:val="004E3384"/>
    <w:rsid w:val="004E49C6"/>
    <w:rsid w:val="004E558B"/>
    <w:rsid w:val="004E6544"/>
    <w:rsid w:val="004F0327"/>
    <w:rsid w:val="004F2977"/>
    <w:rsid w:val="004F48F9"/>
    <w:rsid w:val="0050716C"/>
    <w:rsid w:val="00515418"/>
    <w:rsid w:val="005157F8"/>
    <w:rsid w:val="00524FB9"/>
    <w:rsid w:val="00525118"/>
    <w:rsid w:val="005253C7"/>
    <w:rsid w:val="0052627B"/>
    <w:rsid w:val="00536B82"/>
    <w:rsid w:val="0054073B"/>
    <w:rsid w:val="0054191D"/>
    <w:rsid w:val="00542050"/>
    <w:rsid w:val="005449BA"/>
    <w:rsid w:val="005451D4"/>
    <w:rsid w:val="00546731"/>
    <w:rsid w:val="00552E27"/>
    <w:rsid w:val="00553DED"/>
    <w:rsid w:val="00556FF3"/>
    <w:rsid w:val="00564E0E"/>
    <w:rsid w:val="00566461"/>
    <w:rsid w:val="005677F9"/>
    <w:rsid w:val="005703C9"/>
    <w:rsid w:val="005707F6"/>
    <w:rsid w:val="00573791"/>
    <w:rsid w:val="005745CF"/>
    <w:rsid w:val="005754A9"/>
    <w:rsid w:val="00580AF3"/>
    <w:rsid w:val="00586715"/>
    <w:rsid w:val="00587F0A"/>
    <w:rsid w:val="00591768"/>
    <w:rsid w:val="00593101"/>
    <w:rsid w:val="00594845"/>
    <w:rsid w:val="0059739E"/>
    <w:rsid w:val="005A3CAC"/>
    <w:rsid w:val="005A7591"/>
    <w:rsid w:val="005B1FF3"/>
    <w:rsid w:val="005B59E3"/>
    <w:rsid w:val="005B5D3A"/>
    <w:rsid w:val="005B6A30"/>
    <w:rsid w:val="005B6BD6"/>
    <w:rsid w:val="005B7FBC"/>
    <w:rsid w:val="005C361F"/>
    <w:rsid w:val="005D15E2"/>
    <w:rsid w:val="005D4345"/>
    <w:rsid w:val="005E0C16"/>
    <w:rsid w:val="005E25B4"/>
    <w:rsid w:val="005E75A2"/>
    <w:rsid w:val="005F116E"/>
    <w:rsid w:val="005F144A"/>
    <w:rsid w:val="005F495E"/>
    <w:rsid w:val="005F72DA"/>
    <w:rsid w:val="005F7302"/>
    <w:rsid w:val="006019D5"/>
    <w:rsid w:val="00605ADB"/>
    <w:rsid w:val="00611B1A"/>
    <w:rsid w:val="00614228"/>
    <w:rsid w:val="006209CE"/>
    <w:rsid w:val="006218B2"/>
    <w:rsid w:val="00622631"/>
    <w:rsid w:val="00624350"/>
    <w:rsid w:val="006257E3"/>
    <w:rsid w:val="00626E04"/>
    <w:rsid w:val="00633285"/>
    <w:rsid w:val="0063625C"/>
    <w:rsid w:val="006403D5"/>
    <w:rsid w:val="00641A50"/>
    <w:rsid w:val="00644012"/>
    <w:rsid w:val="006468D3"/>
    <w:rsid w:val="00647426"/>
    <w:rsid w:val="00650154"/>
    <w:rsid w:val="006510D1"/>
    <w:rsid w:val="006551AE"/>
    <w:rsid w:val="006560CD"/>
    <w:rsid w:val="00656247"/>
    <w:rsid w:val="00656D6A"/>
    <w:rsid w:val="00657B41"/>
    <w:rsid w:val="00662965"/>
    <w:rsid w:val="00663F18"/>
    <w:rsid w:val="00670EED"/>
    <w:rsid w:val="00671BB3"/>
    <w:rsid w:val="0067218C"/>
    <w:rsid w:val="00672836"/>
    <w:rsid w:val="00672B68"/>
    <w:rsid w:val="0067330C"/>
    <w:rsid w:val="00673CF6"/>
    <w:rsid w:val="00675C0A"/>
    <w:rsid w:val="00675D5E"/>
    <w:rsid w:val="00676309"/>
    <w:rsid w:val="00677AB0"/>
    <w:rsid w:val="0068131F"/>
    <w:rsid w:val="00683867"/>
    <w:rsid w:val="006843FB"/>
    <w:rsid w:val="00686A5F"/>
    <w:rsid w:val="0068707E"/>
    <w:rsid w:val="00692B92"/>
    <w:rsid w:val="00693760"/>
    <w:rsid w:val="00694EAD"/>
    <w:rsid w:val="00695454"/>
    <w:rsid w:val="0069561A"/>
    <w:rsid w:val="00695FB3"/>
    <w:rsid w:val="006964B7"/>
    <w:rsid w:val="006A0563"/>
    <w:rsid w:val="006A0F65"/>
    <w:rsid w:val="006A6F40"/>
    <w:rsid w:val="006B0514"/>
    <w:rsid w:val="006B0910"/>
    <w:rsid w:val="006B1AE1"/>
    <w:rsid w:val="006B7EAE"/>
    <w:rsid w:val="006C1BCB"/>
    <w:rsid w:val="006C45B9"/>
    <w:rsid w:val="006C52A4"/>
    <w:rsid w:val="006D227F"/>
    <w:rsid w:val="006D6D39"/>
    <w:rsid w:val="006E02B4"/>
    <w:rsid w:val="006E1AD3"/>
    <w:rsid w:val="006E531F"/>
    <w:rsid w:val="006E7209"/>
    <w:rsid w:val="006F7A05"/>
    <w:rsid w:val="00703002"/>
    <w:rsid w:val="0070349D"/>
    <w:rsid w:val="007047D2"/>
    <w:rsid w:val="00704DA2"/>
    <w:rsid w:val="0070638C"/>
    <w:rsid w:val="007066D5"/>
    <w:rsid w:val="007137CC"/>
    <w:rsid w:val="0071394C"/>
    <w:rsid w:val="0071575D"/>
    <w:rsid w:val="00722692"/>
    <w:rsid w:val="00724AE7"/>
    <w:rsid w:val="00731411"/>
    <w:rsid w:val="007335B6"/>
    <w:rsid w:val="00741462"/>
    <w:rsid w:val="00742551"/>
    <w:rsid w:val="007448E6"/>
    <w:rsid w:val="007501F3"/>
    <w:rsid w:val="00752531"/>
    <w:rsid w:val="00752C30"/>
    <w:rsid w:val="00754227"/>
    <w:rsid w:val="00767798"/>
    <w:rsid w:val="00770422"/>
    <w:rsid w:val="00771C90"/>
    <w:rsid w:val="00774FB9"/>
    <w:rsid w:val="007754B9"/>
    <w:rsid w:val="0078005D"/>
    <w:rsid w:val="00780CFF"/>
    <w:rsid w:val="00781593"/>
    <w:rsid w:val="00784500"/>
    <w:rsid w:val="00793177"/>
    <w:rsid w:val="00794793"/>
    <w:rsid w:val="007978D0"/>
    <w:rsid w:val="007A5780"/>
    <w:rsid w:val="007B1B6D"/>
    <w:rsid w:val="007B3282"/>
    <w:rsid w:val="007B4EC0"/>
    <w:rsid w:val="007B7644"/>
    <w:rsid w:val="007B781B"/>
    <w:rsid w:val="007C3FAF"/>
    <w:rsid w:val="007C69F6"/>
    <w:rsid w:val="007C6BE3"/>
    <w:rsid w:val="007C74C7"/>
    <w:rsid w:val="007D10E7"/>
    <w:rsid w:val="007D2948"/>
    <w:rsid w:val="007D3066"/>
    <w:rsid w:val="007D40DE"/>
    <w:rsid w:val="007D419A"/>
    <w:rsid w:val="007D6C29"/>
    <w:rsid w:val="007E541C"/>
    <w:rsid w:val="007E5565"/>
    <w:rsid w:val="007E7B29"/>
    <w:rsid w:val="007F764E"/>
    <w:rsid w:val="0080172B"/>
    <w:rsid w:val="00803CFA"/>
    <w:rsid w:val="008044B4"/>
    <w:rsid w:val="008110E4"/>
    <w:rsid w:val="00812C9F"/>
    <w:rsid w:val="00815043"/>
    <w:rsid w:val="00817EEB"/>
    <w:rsid w:val="008206A2"/>
    <w:rsid w:val="008221E7"/>
    <w:rsid w:val="00824A53"/>
    <w:rsid w:val="0082755B"/>
    <w:rsid w:val="0083075B"/>
    <w:rsid w:val="00830850"/>
    <w:rsid w:val="0083295B"/>
    <w:rsid w:val="00833055"/>
    <w:rsid w:val="00834160"/>
    <w:rsid w:val="00845D6D"/>
    <w:rsid w:val="00851DCB"/>
    <w:rsid w:val="00854EC3"/>
    <w:rsid w:val="00855F4B"/>
    <w:rsid w:val="00857D03"/>
    <w:rsid w:val="00863347"/>
    <w:rsid w:val="00865435"/>
    <w:rsid w:val="0086663C"/>
    <w:rsid w:val="00871703"/>
    <w:rsid w:val="00872793"/>
    <w:rsid w:val="00874302"/>
    <w:rsid w:val="00874384"/>
    <w:rsid w:val="008826D7"/>
    <w:rsid w:val="00884C3A"/>
    <w:rsid w:val="00890BB6"/>
    <w:rsid w:val="00894A12"/>
    <w:rsid w:val="0089593E"/>
    <w:rsid w:val="00895B0D"/>
    <w:rsid w:val="008A013F"/>
    <w:rsid w:val="008A3198"/>
    <w:rsid w:val="008A3C90"/>
    <w:rsid w:val="008A5157"/>
    <w:rsid w:val="008A5DEF"/>
    <w:rsid w:val="008B2EB7"/>
    <w:rsid w:val="008B5B9F"/>
    <w:rsid w:val="008B73C5"/>
    <w:rsid w:val="008C0D27"/>
    <w:rsid w:val="008C20B4"/>
    <w:rsid w:val="008C23B8"/>
    <w:rsid w:val="008C52FD"/>
    <w:rsid w:val="008C537A"/>
    <w:rsid w:val="008C79FC"/>
    <w:rsid w:val="008D452F"/>
    <w:rsid w:val="008D52E8"/>
    <w:rsid w:val="008D55C1"/>
    <w:rsid w:val="008E00D0"/>
    <w:rsid w:val="008E0D21"/>
    <w:rsid w:val="008E4466"/>
    <w:rsid w:val="008F65BD"/>
    <w:rsid w:val="00900DD7"/>
    <w:rsid w:val="0090418F"/>
    <w:rsid w:val="00904B8C"/>
    <w:rsid w:val="009132CA"/>
    <w:rsid w:val="00913636"/>
    <w:rsid w:val="00916770"/>
    <w:rsid w:val="009217AA"/>
    <w:rsid w:val="009227E3"/>
    <w:rsid w:val="00933AA2"/>
    <w:rsid w:val="00937805"/>
    <w:rsid w:val="0094102C"/>
    <w:rsid w:val="00945770"/>
    <w:rsid w:val="00945CA3"/>
    <w:rsid w:val="00950BB9"/>
    <w:rsid w:val="00953FDA"/>
    <w:rsid w:val="009541F3"/>
    <w:rsid w:val="00954946"/>
    <w:rsid w:val="00954DF2"/>
    <w:rsid w:val="00955ACE"/>
    <w:rsid w:val="009650AC"/>
    <w:rsid w:val="0096715B"/>
    <w:rsid w:val="00971310"/>
    <w:rsid w:val="00973842"/>
    <w:rsid w:val="00974323"/>
    <w:rsid w:val="00981116"/>
    <w:rsid w:val="00986BB4"/>
    <w:rsid w:val="00991DEA"/>
    <w:rsid w:val="00994406"/>
    <w:rsid w:val="00994A2F"/>
    <w:rsid w:val="00995996"/>
    <w:rsid w:val="009969D5"/>
    <w:rsid w:val="009A0DD2"/>
    <w:rsid w:val="009A0E4F"/>
    <w:rsid w:val="009A3B4C"/>
    <w:rsid w:val="009A5C95"/>
    <w:rsid w:val="009A64B4"/>
    <w:rsid w:val="009B1194"/>
    <w:rsid w:val="009B27D3"/>
    <w:rsid w:val="009B383C"/>
    <w:rsid w:val="009B66AC"/>
    <w:rsid w:val="009B7186"/>
    <w:rsid w:val="009C1DBB"/>
    <w:rsid w:val="009C231A"/>
    <w:rsid w:val="009C2DE9"/>
    <w:rsid w:val="009C5788"/>
    <w:rsid w:val="009C61F2"/>
    <w:rsid w:val="009E1122"/>
    <w:rsid w:val="009E68AB"/>
    <w:rsid w:val="009F45A5"/>
    <w:rsid w:val="009F5BF0"/>
    <w:rsid w:val="009F5DA6"/>
    <w:rsid w:val="009F68BA"/>
    <w:rsid w:val="00A0117D"/>
    <w:rsid w:val="00A0370D"/>
    <w:rsid w:val="00A0435F"/>
    <w:rsid w:val="00A04D2D"/>
    <w:rsid w:val="00A0568C"/>
    <w:rsid w:val="00A070A3"/>
    <w:rsid w:val="00A14A54"/>
    <w:rsid w:val="00A15B04"/>
    <w:rsid w:val="00A16D8D"/>
    <w:rsid w:val="00A217A7"/>
    <w:rsid w:val="00A43E2A"/>
    <w:rsid w:val="00A52F3F"/>
    <w:rsid w:val="00A57024"/>
    <w:rsid w:val="00A60E9B"/>
    <w:rsid w:val="00A63061"/>
    <w:rsid w:val="00A63BE7"/>
    <w:rsid w:val="00A66812"/>
    <w:rsid w:val="00A7136E"/>
    <w:rsid w:val="00A72614"/>
    <w:rsid w:val="00A75728"/>
    <w:rsid w:val="00A80D55"/>
    <w:rsid w:val="00A82BCD"/>
    <w:rsid w:val="00A91829"/>
    <w:rsid w:val="00A92504"/>
    <w:rsid w:val="00A93A56"/>
    <w:rsid w:val="00AA0AA8"/>
    <w:rsid w:val="00AA6ADF"/>
    <w:rsid w:val="00AB47CF"/>
    <w:rsid w:val="00AB7269"/>
    <w:rsid w:val="00AC177E"/>
    <w:rsid w:val="00AC58A0"/>
    <w:rsid w:val="00AC63CF"/>
    <w:rsid w:val="00AC7151"/>
    <w:rsid w:val="00AD075F"/>
    <w:rsid w:val="00AD1449"/>
    <w:rsid w:val="00AD1B08"/>
    <w:rsid w:val="00AD285E"/>
    <w:rsid w:val="00AE1945"/>
    <w:rsid w:val="00AE4B9C"/>
    <w:rsid w:val="00AE5FF8"/>
    <w:rsid w:val="00AE61DF"/>
    <w:rsid w:val="00AF005E"/>
    <w:rsid w:val="00AF35DD"/>
    <w:rsid w:val="00AF5F0F"/>
    <w:rsid w:val="00AF6FFD"/>
    <w:rsid w:val="00AF72BD"/>
    <w:rsid w:val="00B1317D"/>
    <w:rsid w:val="00B24875"/>
    <w:rsid w:val="00B26917"/>
    <w:rsid w:val="00B27EFE"/>
    <w:rsid w:val="00B30B9D"/>
    <w:rsid w:val="00B33AE8"/>
    <w:rsid w:val="00B33EE8"/>
    <w:rsid w:val="00B35F12"/>
    <w:rsid w:val="00B36F2D"/>
    <w:rsid w:val="00B41523"/>
    <w:rsid w:val="00B41B15"/>
    <w:rsid w:val="00B4592D"/>
    <w:rsid w:val="00B54395"/>
    <w:rsid w:val="00B54CB0"/>
    <w:rsid w:val="00B5524E"/>
    <w:rsid w:val="00B639FF"/>
    <w:rsid w:val="00B67DD1"/>
    <w:rsid w:val="00B73A2A"/>
    <w:rsid w:val="00B7407F"/>
    <w:rsid w:val="00B7521F"/>
    <w:rsid w:val="00B7631E"/>
    <w:rsid w:val="00B76B89"/>
    <w:rsid w:val="00B85166"/>
    <w:rsid w:val="00B90E1C"/>
    <w:rsid w:val="00B92B64"/>
    <w:rsid w:val="00B951B4"/>
    <w:rsid w:val="00B95809"/>
    <w:rsid w:val="00B95EE6"/>
    <w:rsid w:val="00B97125"/>
    <w:rsid w:val="00BA07A1"/>
    <w:rsid w:val="00BA531C"/>
    <w:rsid w:val="00BA5CB6"/>
    <w:rsid w:val="00BA6585"/>
    <w:rsid w:val="00BA7E71"/>
    <w:rsid w:val="00BB0836"/>
    <w:rsid w:val="00BB439D"/>
    <w:rsid w:val="00BB5C97"/>
    <w:rsid w:val="00BB6820"/>
    <w:rsid w:val="00BB785D"/>
    <w:rsid w:val="00BC3704"/>
    <w:rsid w:val="00BC5B94"/>
    <w:rsid w:val="00BC5C0B"/>
    <w:rsid w:val="00BC7498"/>
    <w:rsid w:val="00BC7A7C"/>
    <w:rsid w:val="00BD2ECB"/>
    <w:rsid w:val="00BD6241"/>
    <w:rsid w:val="00BE0F06"/>
    <w:rsid w:val="00BE2D42"/>
    <w:rsid w:val="00BE32B4"/>
    <w:rsid w:val="00BE54BA"/>
    <w:rsid w:val="00BE6958"/>
    <w:rsid w:val="00BE6B6B"/>
    <w:rsid w:val="00BF459F"/>
    <w:rsid w:val="00BF6A3A"/>
    <w:rsid w:val="00BF705C"/>
    <w:rsid w:val="00C000DC"/>
    <w:rsid w:val="00C02253"/>
    <w:rsid w:val="00C02A43"/>
    <w:rsid w:val="00C11F78"/>
    <w:rsid w:val="00C121A0"/>
    <w:rsid w:val="00C13A75"/>
    <w:rsid w:val="00C13B16"/>
    <w:rsid w:val="00C17D4B"/>
    <w:rsid w:val="00C250DB"/>
    <w:rsid w:val="00C32915"/>
    <w:rsid w:val="00C340DF"/>
    <w:rsid w:val="00C368E7"/>
    <w:rsid w:val="00C37A4F"/>
    <w:rsid w:val="00C4086F"/>
    <w:rsid w:val="00C40A38"/>
    <w:rsid w:val="00C50B40"/>
    <w:rsid w:val="00C549EF"/>
    <w:rsid w:val="00C5660C"/>
    <w:rsid w:val="00C56F1B"/>
    <w:rsid w:val="00C57C5F"/>
    <w:rsid w:val="00C60450"/>
    <w:rsid w:val="00C627D4"/>
    <w:rsid w:val="00C636BA"/>
    <w:rsid w:val="00C6481D"/>
    <w:rsid w:val="00C651A0"/>
    <w:rsid w:val="00C678FD"/>
    <w:rsid w:val="00C716CC"/>
    <w:rsid w:val="00C7284D"/>
    <w:rsid w:val="00C73722"/>
    <w:rsid w:val="00C74157"/>
    <w:rsid w:val="00C7441D"/>
    <w:rsid w:val="00C75488"/>
    <w:rsid w:val="00C75605"/>
    <w:rsid w:val="00C833E0"/>
    <w:rsid w:val="00C90D5E"/>
    <w:rsid w:val="00C91930"/>
    <w:rsid w:val="00C951D7"/>
    <w:rsid w:val="00C954AB"/>
    <w:rsid w:val="00C97CCC"/>
    <w:rsid w:val="00CA059D"/>
    <w:rsid w:val="00CA3713"/>
    <w:rsid w:val="00CA4B09"/>
    <w:rsid w:val="00CA4C12"/>
    <w:rsid w:val="00CA6976"/>
    <w:rsid w:val="00CB2985"/>
    <w:rsid w:val="00CB42A3"/>
    <w:rsid w:val="00CC269A"/>
    <w:rsid w:val="00CC26C8"/>
    <w:rsid w:val="00CC3D4E"/>
    <w:rsid w:val="00CC6B12"/>
    <w:rsid w:val="00CD1E05"/>
    <w:rsid w:val="00CD66FB"/>
    <w:rsid w:val="00CD79EC"/>
    <w:rsid w:val="00CE194F"/>
    <w:rsid w:val="00CE4964"/>
    <w:rsid w:val="00CF0695"/>
    <w:rsid w:val="00CF0DFB"/>
    <w:rsid w:val="00CF1A72"/>
    <w:rsid w:val="00CF7768"/>
    <w:rsid w:val="00D0206E"/>
    <w:rsid w:val="00D05A31"/>
    <w:rsid w:val="00D078A0"/>
    <w:rsid w:val="00D17527"/>
    <w:rsid w:val="00D20803"/>
    <w:rsid w:val="00D24733"/>
    <w:rsid w:val="00D25DCB"/>
    <w:rsid w:val="00D2725A"/>
    <w:rsid w:val="00D32816"/>
    <w:rsid w:val="00D36A84"/>
    <w:rsid w:val="00D412D3"/>
    <w:rsid w:val="00D4770C"/>
    <w:rsid w:val="00D50943"/>
    <w:rsid w:val="00D515C1"/>
    <w:rsid w:val="00D5480C"/>
    <w:rsid w:val="00D57FB0"/>
    <w:rsid w:val="00D668E9"/>
    <w:rsid w:val="00D7184D"/>
    <w:rsid w:val="00D74181"/>
    <w:rsid w:val="00D77388"/>
    <w:rsid w:val="00D87F80"/>
    <w:rsid w:val="00D919B1"/>
    <w:rsid w:val="00D93939"/>
    <w:rsid w:val="00D93D6F"/>
    <w:rsid w:val="00D9468B"/>
    <w:rsid w:val="00D95385"/>
    <w:rsid w:val="00D95A51"/>
    <w:rsid w:val="00DA029C"/>
    <w:rsid w:val="00DA030A"/>
    <w:rsid w:val="00DA106B"/>
    <w:rsid w:val="00DA3C8C"/>
    <w:rsid w:val="00DB160B"/>
    <w:rsid w:val="00DB2C2B"/>
    <w:rsid w:val="00DB7934"/>
    <w:rsid w:val="00DC162D"/>
    <w:rsid w:val="00DC35FB"/>
    <w:rsid w:val="00DC488A"/>
    <w:rsid w:val="00DC4B5D"/>
    <w:rsid w:val="00DC5F57"/>
    <w:rsid w:val="00DC69DB"/>
    <w:rsid w:val="00DD2273"/>
    <w:rsid w:val="00DD2F80"/>
    <w:rsid w:val="00DD3C8E"/>
    <w:rsid w:val="00DE3819"/>
    <w:rsid w:val="00DE7C71"/>
    <w:rsid w:val="00DE7D5A"/>
    <w:rsid w:val="00DE7EC2"/>
    <w:rsid w:val="00DF58A0"/>
    <w:rsid w:val="00DF5C2F"/>
    <w:rsid w:val="00E01878"/>
    <w:rsid w:val="00E01B74"/>
    <w:rsid w:val="00E04088"/>
    <w:rsid w:val="00E064AD"/>
    <w:rsid w:val="00E15C36"/>
    <w:rsid w:val="00E24C12"/>
    <w:rsid w:val="00E2545B"/>
    <w:rsid w:val="00E26DE8"/>
    <w:rsid w:val="00E270EA"/>
    <w:rsid w:val="00E31EDC"/>
    <w:rsid w:val="00E34772"/>
    <w:rsid w:val="00E4689E"/>
    <w:rsid w:val="00E54558"/>
    <w:rsid w:val="00E5554D"/>
    <w:rsid w:val="00E572EC"/>
    <w:rsid w:val="00E614AA"/>
    <w:rsid w:val="00E64B39"/>
    <w:rsid w:val="00E64B72"/>
    <w:rsid w:val="00E674F9"/>
    <w:rsid w:val="00E71443"/>
    <w:rsid w:val="00E73CC2"/>
    <w:rsid w:val="00E833F6"/>
    <w:rsid w:val="00E844AE"/>
    <w:rsid w:val="00E85C5A"/>
    <w:rsid w:val="00E85FE3"/>
    <w:rsid w:val="00E90728"/>
    <w:rsid w:val="00E93247"/>
    <w:rsid w:val="00E9366C"/>
    <w:rsid w:val="00E9476C"/>
    <w:rsid w:val="00E9766E"/>
    <w:rsid w:val="00EA001C"/>
    <w:rsid w:val="00EA316D"/>
    <w:rsid w:val="00EA66B5"/>
    <w:rsid w:val="00EA70F7"/>
    <w:rsid w:val="00EA7F78"/>
    <w:rsid w:val="00EB0146"/>
    <w:rsid w:val="00EB28BB"/>
    <w:rsid w:val="00EB2F3F"/>
    <w:rsid w:val="00EB400F"/>
    <w:rsid w:val="00EB54A1"/>
    <w:rsid w:val="00EB64A9"/>
    <w:rsid w:val="00EC01A9"/>
    <w:rsid w:val="00EC074E"/>
    <w:rsid w:val="00EC7C06"/>
    <w:rsid w:val="00ED0EBD"/>
    <w:rsid w:val="00ED3B09"/>
    <w:rsid w:val="00ED580D"/>
    <w:rsid w:val="00ED7831"/>
    <w:rsid w:val="00ED79C2"/>
    <w:rsid w:val="00EE5170"/>
    <w:rsid w:val="00EE7674"/>
    <w:rsid w:val="00EF12EA"/>
    <w:rsid w:val="00EF14DC"/>
    <w:rsid w:val="00EF441F"/>
    <w:rsid w:val="00EF76FC"/>
    <w:rsid w:val="00F01FC0"/>
    <w:rsid w:val="00F106D6"/>
    <w:rsid w:val="00F124CA"/>
    <w:rsid w:val="00F21D26"/>
    <w:rsid w:val="00F23D15"/>
    <w:rsid w:val="00F36732"/>
    <w:rsid w:val="00F367EF"/>
    <w:rsid w:val="00F369C6"/>
    <w:rsid w:val="00F40593"/>
    <w:rsid w:val="00F41AB4"/>
    <w:rsid w:val="00F42EA1"/>
    <w:rsid w:val="00F451A7"/>
    <w:rsid w:val="00F466E3"/>
    <w:rsid w:val="00F52270"/>
    <w:rsid w:val="00F527FD"/>
    <w:rsid w:val="00F538C4"/>
    <w:rsid w:val="00F53C92"/>
    <w:rsid w:val="00F55E57"/>
    <w:rsid w:val="00F66606"/>
    <w:rsid w:val="00F67D08"/>
    <w:rsid w:val="00F72ECE"/>
    <w:rsid w:val="00F73B9F"/>
    <w:rsid w:val="00F7421E"/>
    <w:rsid w:val="00F7732F"/>
    <w:rsid w:val="00F81416"/>
    <w:rsid w:val="00F824B4"/>
    <w:rsid w:val="00F84BFB"/>
    <w:rsid w:val="00F85216"/>
    <w:rsid w:val="00F86CC7"/>
    <w:rsid w:val="00F91418"/>
    <w:rsid w:val="00FA03D8"/>
    <w:rsid w:val="00FA15FD"/>
    <w:rsid w:val="00FA2407"/>
    <w:rsid w:val="00FA2A0B"/>
    <w:rsid w:val="00FA69C0"/>
    <w:rsid w:val="00FB1951"/>
    <w:rsid w:val="00FB24B2"/>
    <w:rsid w:val="00FB271C"/>
    <w:rsid w:val="00FB63C1"/>
    <w:rsid w:val="00FB79EF"/>
    <w:rsid w:val="00FB7F3A"/>
    <w:rsid w:val="00FC0342"/>
    <w:rsid w:val="00FC0DE0"/>
    <w:rsid w:val="00FC4E18"/>
    <w:rsid w:val="00FC516E"/>
    <w:rsid w:val="00FC72AD"/>
    <w:rsid w:val="00FD17AF"/>
    <w:rsid w:val="00FD17EA"/>
    <w:rsid w:val="00FD25BC"/>
    <w:rsid w:val="00FD3135"/>
    <w:rsid w:val="00FD3C6C"/>
    <w:rsid w:val="00FD6820"/>
    <w:rsid w:val="00FD7F95"/>
    <w:rsid w:val="00FE0A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17AA"/>
    <w:rPr>
      <w:rFonts w:eastAsia="Times New Roman"/>
      <w:sz w:val="28"/>
    </w:rPr>
  </w:style>
  <w:style w:type="paragraph" w:styleId="1">
    <w:name w:val="heading 1"/>
    <w:basedOn w:val="a"/>
    <w:next w:val="a"/>
    <w:link w:val="10"/>
    <w:uiPriority w:val="99"/>
    <w:qFormat/>
    <w:rsid w:val="009217AA"/>
    <w:pPr>
      <w:keepNext/>
      <w:jc w:val="center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9217AA"/>
    <w:rPr>
      <w:rFonts w:eastAsia="Times New Roman" w:cs="Times New Roman"/>
      <w:b/>
      <w:sz w:val="20"/>
      <w:szCs w:val="20"/>
      <w:lang w:eastAsia="ru-RU"/>
    </w:rPr>
  </w:style>
  <w:style w:type="paragraph" w:customStyle="1" w:styleId="s1">
    <w:name w:val="s_1"/>
    <w:basedOn w:val="a"/>
    <w:uiPriority w:val="99"/>
    <w:rsid w:val="00E9766E"/>
    <w:pPr>
      <w:spacing w:before="100" w:beforeAutospacing="1" w:after="100" w:afterAutospacing="1"/>
    </w:pPr>
    <w:rPr>
      <w:sz w:val="24"/>
      <w:szCs w:val="24"/>
    </w:rPr>
  </w:style>
  <w:style w:type="character" w:styleId="a3">
    <w:name w:val="Hyperlink"/>
    <w:basedOn w:val="a0"/>
    <w:uiPriority w:val="99"/>
    <w:semiHidden/>
    <w:rsid w:val="00E9766E"/>
    <w:rPr>
      <w:rFonts w:cs="Times New Roman"/>
      <w:color w:val="0000FF"/>
      <w:u w:val="single"/>
    </w:rPr>
  </w:style>
  <w:style w:type="character" w:styleId="a4">
    <w:name w:val="Emphasis"/>
    <w:basedOn w:val="a0"/>
    <w:uiPriority w:val="99"/>
    <w:qFormat/>
    <w:rsid w:val="00E9766E"/>
    <w:rPr>
      <w:rFonts w:cs="Times New Roman"/>
      <w:i/>
      <w:iCs/>
    </w:rPr>
  </w:style>
  <w:style w:type="paragraph" w:customStyle="1" w:styleId="s16">
    <w:name w:val="s_16"/>
    <w:basedOn w:val="a"/>
    <w:uiPriority w:val="99"/>
    <w:rsid w:val="00E9766E"/>
    <w:pPr>
      <w:spacing w:before="100" w:beforeAutospacing="1" w:after="100" w:afterAutospacing="1"/>
    </w:pPr>
    <w:rPr>
      <w:sz w:val="24"/>
      <w:szCs w:val="24"/>
    </w:rPr>
  </w:style>
  <w:style w:type="paragraph" w:customStyle="1" w:styleId="empty">
    <w:name w:val="empty"/>
    <w:basedOn w:val="a"/>
    <w:uiPriority w:val="99"/>
    <w:rsid w:val="00E9766E"/>
    <w:pPr>
      <w:spacing w:before="100" w:beforeAutospacing="1" w:after="100" w:afterAutospacing="1"/>
    </w:pPr>
    <w:rPr>
      <w:sz w:val="24"/>
      <w:szCs w:val="24"/>
    </w:rPr>
  </w:style>
  <w:style w:type="paragraph" w:styleId="a5">
    <w:name w:val="No Spacing"/>
    <w:uiPriority w:val="1"/>
    <w:qFormat/>
    <w:rsid w:val="00E9766E"/>
    <w:rPr>
      <w:sz w:val="28"/>
      <w:szCs w:val="28"/>
      <w:lang w:eastAsia="en-US"/>
    </w:rPr>
  </w:style>
  <w:style w:type="character" w:customStyle="1" w:styleId="a6">
    <w:name w:val="Гипертекстовая ссылка"/>
    <w:basedOn w:val="a0"/>
    <w:uiPriority w:val="99"/>
    <w:rsid w:val="005677F9"/>
    <w:rPr>
      <w:rFonts w:cs="Times New Roman"/>
      <w:b/>
      <w:bCs/>
      <w:color w:val="106BBE"/>
    </w:rPr>
  </w:style>
  <w:style w:type="paragraph" w:styleId="a7">
    <w:name w:val="Body Text"/>
    <w:basedOn w:val="a"/>
    <w:link w:val="a8"/>
    <w:uiPriority w:val="99"/>
    <w:semiHidden/>
    <w:rsid w:val="009217AA"/>
    <w:pPr>
      <w:jc w:val="both"/>
    </w:pPr>
  </w:style>
  <w:style w:type="character" w:customStyle="1" w:styleId="a8">
    <w:name w:val="Основной текст Знак"/>
    <w:basedOn w:val="a0"/>
    <w:link w:val="a7"/>
    <w:uiPriority w:val="99"/>
    <w:semiHidden/>
    <w:locked/>
    <w:rsid w:val="009217AA"/>
    <w:rPr>
      <w:rFonts w:eastAsia="Times New Roman" w:cs="Times New Roman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rsid w:val="00C7441D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locked/>
    <w:rsid w:val="00C7441D"/>
    <w:rPr>
      <w:rFonts w:eastAsia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rsid w:val="00C7441D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locked/>
    <w:rsid w:val="00C7441D"/>
    <w:rPr>
      <w:rFonts w:eastAsia="Times New Roman" w:cs="Times New Roman"/>
      <w:sz w:val="20"/>
      <w:szCs w:val="20"/>
      <w:lang w:eastAsia="ru-RU"/>
    </w:rPr>
  </w:style>
  <w:style w:type="character" w:customStyle="1" w:styleId="ad">
    <w:name w:val="Цветовое выделение"/>
    <w:uiPriority w:val="99"/>
    <w:rsid w:val="00DC488A"/>
    <w:rPr>
      <w:b/>
      <w:color w:val="26282F"/>
    </w:rPr>
  </w:style>
  <w:style w:type="paragraph" w:styleId="ae">
    <w:name w:val="List Paragraph"/>
    <w:basedOn w:val="a"/>
    <w:uiPriority w:val="99"/>
    <w:qFormat/>
    <w:rsid w:val="002A6B49"/>
    <w:pPr>
      <w:ind w:left="720"/>
      <w:contextualSpacing/>
    </w:pPr>
  </w:style>
  <w:style w:type="paragraph" w:styleId="af">
    <w:name w:val="Balloon Text"/>
    <w:basedOn w:val="a"/>
    <w:link w:val="af0"/>
    <w:uiPriority w:val="99"/>
    <w:semiHidden/>
    <w:rsid w:val="005E75A2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locked/>
    <w:rsid w:val="005E75A2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355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3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3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3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3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370</TotalTime>
  <Pages>6</Pages>
  <Words>1543</Words>
  <Characters>8797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10320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 Windows</cp:lastModifiedBy>
  <cp:revision>53</cp:revision>
  <cp:lastPrinted>2020-04-08T13:16:00Z</cp:lastPrinted>
  <dcterms:created xsi:type="dcterms:W3CDTF">2018-12-12T08:42:00Z</dcterms:created>
  <dcterms:modified xsi:type="dcterms:W3CDTF">2020-04-08T13:22:00Z</dcterms:modified>
</cp:coreProperties>
</file>